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0039" w14:textId="77777777" w:rsidR="00402521" w:rsidRDefault="00402521">
      <w:pPr>
        <w:rPr>
          <w:lang w:val="fr-BE"/>
        </w:rPr>
      </w:pPr>
    </w:p>
    <w:p w14:paraId="3B30C491" w14:textId="3B8B9256" w:rsidR="00476F79" w:rsidRDefault="00476F79" w:rsidP="00B6413B">
      <w:pPr>
        <w:spacing w:after="0"/>
        <w:rPr>
          <w:b/>
          <w:bCs/>
          <w:lang w:val="fr-BE"/>
        </w:rPr>
      </w:pPr>
      <w:r w:rsidRPr="00B6413B">
        <w:rPr>
          <w:b/>
          <w:bCs/>
          <w:lang w:val="fr-BE"/>
        </w:rPr>
        <w:t>GT Ethique 19/5/2025</w:t>
      </w:r>
    </w:p>
    <w:p w14:paraId="2C90E29C" w14:textId="55BEE500" w:rsidR="00A3390D" w:rsidRPr="00B6413B" w:rsidRDefault="00A3390D" w:rsidP="00B6413B">
      <w:pPr>
        <w:spacing w:after="0"/>
        <w:rPr>
          <w:b/>
          <w:bCs/>
          <w:lang w:val="fr-BE"/>
        </w:rPr>
      </w:pPr>
      <w:r>
        <w:rPr>
          <w:b/>
          <w:bCs/>
          <w:lang w:val="fr-BE"/>
        </w:rPr>
        <w:t>Rencontre avec le Dr Pierre-Jean Verheyden</w:t>
      </w:r>
      <w:r w:rsidR="00FA007E">
        <w:rPr>
          <w:b/>
          <w:bCs/>
          <w:lang w:val="fr-BE"/>
        </w:rPr>
        <w:t xml:space="preserve">, </w:t>
      </w:r>
      <w:r>
        <w:rPr>
          <w:b/>
          <w:bCs/>
          <w:lang w:val="fr-BE"/>
        </w:rPr>
        <w:t>DPO-CISO</w:t>
      </w:r>
      <w:r w:rsidR="00FA007E">
        <w:rPr>
          <w:b/>
          <w:bCs/>
          <w:lang w:val="fr-BE"/>
        </w:rPr>
        <w:t xml:space="preserve"> au Centre Hospitalier Interrégional Edith Cavell (CHIREC)</w:t>
      </w:r>
    </w:p>
    <w:p w14:paraId="7D5BD35E" w14:textId="77777777" w:rsidR="00476F79" w:rsidRDefault="00476F79" w:rsidP="00B6413B">
      <w:pPr>
        <w:spacing w:after="0"/>
        <w:rPr>
          <w:lang w:val="fr-BE"/>
        </w:rPr>
      </w:pPr>
    </w:p>
    <w:p w14:paraId="32BD9D71" w14:textId="0AD19245" w:rsidR="00B6413B" w:rsidRPr="00D60E59" w:rsidRDefault="00D60E59" w:rsidP="00B6413B">
      <w:pPr>
        <w:spacing w:after="0"/>
        <w:rPr>
          <w:i/>
          <w:iCs/>
          <w:lang w:val="fr-BE"/>
        </w:rPr>
      </w:pPr>
      <w:r w:rsidRPr="00D60E59">
        <w:rPr>
          <w:i/>
          <w:iCs/>
          <w:lang w:val="fr-BE"/>
        </w:rPr>
        <w:t xml:space="preserve">Voir aussi le PPT du Dr </w:t>
      </w:r>
      <w:r w:rsidR="0025608B" w:rsidRPr="00D60E59">
        <w:rPr>
          <w:i/>
          <w:iCs/>
          <w:lang w:val="fr-BE"/>
        </w:rPr>
        <w:t>Verheyden</w:t>
      </w:r>
      <w:r w:rsidRPr="00D60E59">
        <w:rPr>
          <w:i/>
          <w:iCs/>
          <w:lang w:val="fr-BE"/>
        </w:rPr>
        <w:t>.</w:t>
      </w:r>
    </w:p>
    <w:p w14:paraId="4B472306" w14:textId="77777777" w:rsidR="00B6413B" w:rsidRDefault="00B6413B" w:rsidP="00B6413B">
      <w:pPr>
        <w:spacing w:after="0"/>
        <w:rPr>
          <w:lang w:val="fr-BE"/>
        </w:rPr>
      </w:pPr>
    </w:p>
    <w:p w14:paraId="36D07CE6" w14:textId="409EA331" w:rsidR="00B6413B" w:rsidRDefault="0025608B" w:rsidP="00B6413B">
      <w:pPr>
        <w:spacing w:after="0"/>
        <w:rPr>
          <w:lang w:val="fr-BE"/>
        </w:rPr>
      </w:pPr>
      <w:r>
        <w:rPr>
          <w:lang w:val="fr-BE"/>
        </w:rPr>
        <w:t xml:space="preserve">Le docteur </w:t>
      </w:r>
      <w:r w:rsidR="00B6413B">
        <w:rPr>
          <w:lang w:val="fr-BE"/>
        </w:rPr>
        <w:t>P</w:t>
      </w:r>
      <w:r>
        <w:rPr>
          <w:lang w:val="fr-BE"/>
        </w:rPr>
        <w:t>.-</w:t>
      </w:r>
      <w:r w:rsidR="00B6413B">
        <w:rPr>
          <w:lang w:val="fr-BE"/>
        </w:rPr>
        <w:t>J</w:t>
      </w:r>
      <w:r>
        <w:rPr>
          <w:lang w:val="fr-BE"/>
        </w:rPr>
        <w:t>.</w:t>
      </w:r>
      <w:r w:rsidR="00B6413B">
        <w:rPr>
          <w:lang w:val="fr-BE"/>
        </w:rPr>
        <w:t xml:space="preserve"> Verheyden </w:t>
      </w:r>
      <w:r>
        <w:rPr>
          <w:lang w:val="fr-BE"/>
        </w:rPr>
        <w:t xml:space="preserve">(PJV) </w:t>
      </w:r>
      <w:r w:rsidR="00D60E59">
        <w:rPr>
          <w:lang w:val="fr-BE"/>
        </w:rPr>
        <w:t xml:space="preserve">est </w:t>
      </w:r>
      <w:r w:rsidR="00B6413B">
        <w:rPr>
          <w:lang w:val="fr-BE"/>
        </w:rPr>
        <w:t>médecin et coordinateur d’implémentation du dossier médical informatisé</w:t>
      </w:r>
      <w:r w:rsidR="00D60E59">
        <w:rPr>
          <w:lang w:val="fr-BE"/>
        </w:rPr>
        <w:t>. Il est devenu récemment</w:t>
      </w:r>
      <w:r w:rsidR="00B6413B">
        <w:rPr>
          <w:lang w:val="fr-BE"/>
        </w:rPr>
        <w:t xml:space="preserve"> DPO </w:t>
      </w:r>
      <w:r>
        <w:rPr>
          <w:lang w:val="fr-BE"/>
        </w:rPr>
        <w:t>puis</w:t>
      </w:r>
      <w:r w:rsidR="00B6413B">
        <w:rPr>
          <w:lang w:val="fr-BE"/>
        </w:rPr>
        <w:t xml:space="preserve"> CISO (responsable </w:t>
      </w:r>
      <w:r w:rsidR="00D60E59">
        <w:rPr>
          <w:lang w:val="fr-BE"/>
        </w:rPr>
        <w:t xml:space="preserve">de la </w:t>
      </w:r>
      <w:r w:rsidR="00B6413B">
        <w:rPr>
          <w:lang w:val="fr-BE"/>
        </w:rPr>
        <w:t xml:space="preserve">cybersécurité). En tant que DPO, </w:t>
      </w:r>
      <w:r w:rsidR="00D60E59">
        <w:rPr>
          <w:lang w:val="fr-BE"/>
        </w:rPr>
        <w:t>il est chargé du suivi de l’</w:t>
      </w:r>
      <w:r w:rsidR="00B6413B">
        <w:rPr>
          <w:lang w:val="fr-BE"/>
        </w:rPr>
        <w:t xml:space="preserve">AI ACT et </w:t>
      </w:r>
      <w:r w:rsidR="00D60E59">
        <w:rPr>
          <w:lang w:val="fr-BE"/>
        </w:rPr>
        <w:t>de s</w:t>
      </w:r>
      <w:r w:rsidR="00B6413B">
        <w:rPr>
          <w:lang w:val="fr-BE"/>
        </w:rPr>
        <w:t xml:space="preserve">es nouvelles normes. </w:t>
      </w:r>
    </w:p>
    <w:p w14:paraId="68D090BC" w14:textId="77777777" w:rsidR="00D60E59" w:rsidRDefault="00D60E59" w:rsidP="00B6413B">
      <w:pPr>
        <w:spacing w:after="0"/>
        <w:rPr>
          <w:lang w:val="fr-BE"/>
        </w:rPr>
      </w:pPr>
    </w:p>
    <w:p w14:paraId="70AB556F" w14:textId="05C75ADF" w:rsidR="00B6413B" w:rsidRDefault="0025608B" w:rsidP="00B6413B">
      <w:pPr>
        <w:spacing w:after="0"/>
        <w:rPr>
          <w:lang w:val="fr-BE"/>
        </w:rPr>
      </w:pPr>
      <w:r>
        <w:rPr>
          <w:lang w:val="fr-BE"/>
        </w:rPr>
        <w:t>PJV : L’</w:t>
      </w:r>
      <w:r w:rsidR="00B6413B">
        <w:rPr>
          <w:lang w:val="fr-BE"/>
        </w:rPr>
        <w:t xml:space="preserve">IA </w:t>
      </w:r>
      <w:r w:rsidR="00D60E59">
        <w:rPr>
          <w:lang w:val="fr-BE"/>
        </w:rPr>
        <w:t xml:space="preserve"> est un </w:t>
      </w:r>
      <w:r w:rsidR="00B6413B">
        <w:rPr>
          <w:lang w:val="fr-BE"/>
        </w:rPr>
        <w:t xml:space="preserve">outil. </w:t>
      </w:r>
      <w:r w:rsidR="00D60E59">
        <w:rPr>
          <w:lang w:val="fr-BE"/>
        </w:rPr>
        <w:t>Les h</w:t>
      </w:r>
      <w:r w:rsidR="00B6413B">
        <w:rPr>
          <w:lang w:val="fr-BE"/>
        </w:rPr>
        <w:t xml:space="preserve">ôpitaux et prestataires de soins </w:t>
      </w:r>
      <w:r w:rsidR="00D60E59">
        <w:rPr>
          <w:lang w:val="fr-BE"/>
        </w:rPr>
        <w:t xml:space="preserve">en </w:t>
      </w:r>
      <w:r w:rsidR="00B6413B">
        <w:rPr>
          <w:lang w:val="fr-BE"/>
        </w:rPr>
        <w:t xml:space="preserve">ont </w:t>
      </w:r>
      <w:r w:rsidR="00D60E59">
        <w:rPr>
          <w:lang w:val="fr-BE"/>
        </w:rPr>
        <w:t xml:space="preserve">déjà </w:t>
      </w:r>
      <w:r w:rsidR="00B6413B">
        <w:rPr>
          <w:lang w:val="fr-BE"/>
        </w:rPr>
        <w:t xml:space="preserve">déployé d’autres </w:t>
      </w:r>
      <w:r w:rsidR="00D60E59">
        <w:rPr>
          <w:lang w:val="fr-BE"/>
        </w:rPr>
        <w:t xml:space="preserve">par le passé </w:t>
      </w:r>
      <w:r w:rsidR="00B6413B">
        <w:rPr>
          <w:lang w:val="fr-BE"/>
        </w:rPr>
        <w:t xml:space="preserve">(robots). </w:t>
      </w:r>
      <w:r w:rsidR="00D60E59">
        <w:rPr>
          <w:lang w:val="fr-BE"/>
        </w:rPr>
        <w:t>Une f</w:t>
      </w:r>
      <w:r w:rsidR="00B6413B">
        <w:rPr>
          <w:lang w:val="fr-BE"/>
        </w:rPr>
        <w:t xml:space="preserve">ormation continue des prestataires de soins </w:t>
      </w:r>
      <w:r w:rsidR="00D60E59">
        <w:rPr>
          <w:lang w:val="fr-BE"/>
        </w:rPr>
        <w:t xml:space="preserve">est mise en place </w:t>
      </w:r>
      <w:r w:rsidR="00B6413B">
        <w:rPr>
          <w:lang w:val="fr-BE"/>
        </w:rPr>
        <w:t xml:space="preserve">pour assurer </w:t>
      </w:r>
      <w:r w:rsidR="00D60E59">
        <w:rPr>
          <w:lang w:val="fr-BE"/>
        </w:rPr>
        <w:t xml:space="preserve">la </w:t>
      </w:r>
      <w:r w:rsidR="00B6413B">
        <w:rPr>
          <w:lang w:val="fr-BE"/>
        </w:rPr>
        <w:t xml:space="preserve">meilleure qualité possible. </w:t>
      </w:r>
    </w:p>
    <w:p w14:paraId="23175376" w14:textId="51EB1BFE" w:rsidR="00B6413B" w:rsidRDefault="0025608B" w:rsidP="00B6413B">
      <w:pPr>
        <w:spacing w:after="0"/>
        <w:rPr>
          <w:lang w:val="fr-BE"/>
        </w:rPr>
      </w:pPr>
      <w:r>
        <w:rPr>
          <w:lang w:val="fr-BE"/>
        </w:rPr>
        <w:t>L’</w:t>
      </w:r>
      <w:r w:rsidR="00B6413B">
        <w:rPr>
          <w:lang w:val="fr-BE"/>
        </w:rPr>
        <w:t xml:space="preserve">IA </w:t>
      </w:r>
      <w:r w:rsidR="00D60E59">
        <w:rPr>
          <w:lang w:val="fr-BE"/>
        </w:rPr>
        <w:t xml:space="preserve">est un </w:t>
      </w:r>
      <w:r w:rsidR="00B6413B">
        <w:rPr>
          <w:lang w:val="fr-BE"/>
        </w:rPr>
        <w:t>ens</w:t>
      </w:r>
      <w:r w:rsidR="00D60E59">
        <w:rPr>
          <w:lang w:val="fr-BE"/>
        </w:rPr>
        <w:t>emble de</w:t>
      </w:r>
      <w:r w:rsidR="00B6413B">
        <w:rPr>
          <w:lang w:val="fr-BE"/>
        </w:rPr>
        <w:t xml:space="preserve"> données trad</w:t>
      </w:r>
      <w:r w:rsidR="00D60E59">
        <w:rPr>
          <w:lang w:val="fr-BE"/>
        </w:rPr>
        <w:t>uites</w:t>
      </w:r>
      <w:r w:rsidR="00B6413B">
        <w:rPr>
          <w:lang w:val="fr-BE"/>
        </w:rPr>
        <w:t xml:space="preserve"> </w:t>
      </w:r>
      <w:r w:rsidR="00D60E59">
        <w:rPr>
          <w:lang w:val="fr-BE"/>
        </w:rPr>
        <w:t>en</w:t>
      </w:r>
      <w:r w:rsidR="00B6413B">
        <w:rPr>
          <w:lang w:val="fr-BE"/>
        </w:rPr>
        <w:t xml:space="preserve"> algorithmes pour simuler une intelligence humaine amplifiée. </w:t>
      </w:r>
      <w:r w:rsidR="00D60E59">
        <w:rPr>
          <w:lang w:val="fr-BE"/>
        </w:rPr>
        <w:t>C’est un ensemble</w:t>
      </w:r>
      <w:r w:rsidR="00B6413B">
        <w:rPr>
          <w:lang w:val="fr-BE"/>
        </w:rPr>
        <w:t xml:space="preserve"> de règles qui disent aux machines comment effectuer </w:t>
      </w:r>
      <w:r w:rsidR="00D60E59">
        <w:rPr>
          <w:lang w:val="fr-BE"/>
        </w:rPr>
        <w:t xml:space="preserve">leurs </w:t>
      </w:r>
      <w:r w:rsidR="00B6413B">
        <w:rPr>
          <w:lang w:val="fr-BE"/>
        </w:rPr>
        <w:t xml:space="preserve">tâches. </w:t>
      </w:r>
      <w:r w:rsidR="00D60E59">
        <w:rPr>
          <w:lang w:val="fr-BE"/>
        </w:rPr>
        <w:t>L’IA a b</w:t>
      </w:r>
      <w:r w:rsidR="00B6413B">
        <w:rPr>
          <w:lang w:val="fr-BE"/>
        </w:rPr>
        <w:t xml:space="preserve">esoin </w:t>
      </w:r>
      <w:r w:rsidR="00D60E59">
        <w:rPr>
          <w:lang w:val="fr-BE"/>
        </w:rPr>
        <w:t>d’une grande</w:t>
      </w:r>
      <w:r w:rsidR="00B6413B">
        <w:rPr>
          <w:lang w:val="fr-BE"/>
        </w:rPr>
        <w:t xml:space="preserve"> quantité d’informations</w:t>
      </w:r>
      <w:r w:rsidR="00D60E59">
        <w:rPr>
          <w:lang w:val="fr-BE"/>
        </w:rPr>
        <w:t xml:space="preserve"> </w:t>
      </w:r>
      <w:r>
        <w:rPr>
          <w:lang w:val="fr-BE"/>
        </w:rPr>
        <w:t xml:space="preserve">et </w:t>
      </w:r>
      <w:r w:rsidR="00D60E59">
        <w:rPr>
          <w:lang w:val="fr-BE"/>
        </w:rPr>
        <w:t>a souvent recours a</w:t>
      </w:r>
      <w:r w:rsidR="00B6413B">
        <w:rPr>
          <w:lang w:val="fr-BE"/>
        </w:rPr>
        <w:t>u cloud. B</w:t>
      </w:r>
      <w:r w:rsidR="00D60E59">
        <w:rPr>
          <w:lang w:val="fr-BE"/>
        </w:rPr>
        <w:t>eaucoup de</w:t>
      </w:r>
      <w:r w:rsidR="00B6413B">
        <w:rPr>
          <w:lang w:val="fr-BE"/>
        </w:rPr>
        <w:t xml:space="preserve"> changements </w:t>
      </w:r>
      <w:r w:rsidR="00D60E59">
        <w:rPr>
          <w:lang w:val="fr-BE"/>
        </w:rPr>
        <w:t xml:space="preserve">ont lieu </w:t>
      </w:r>
      <w:r w:rsidR="00B6413B">
        <w:rPr>
          <w:lang w:val="fr-BE"/>
        </w:rPr>
        <w:t xml:space="preserve">en permanence. </w:t>
      </w:r>
      <w:r w:rsidR="00D60E59">
        <w:rPr>
          <w:lang w:val="fr-BE"/>
        </w:rPr>
        <w:t>Il est n</w:t>
      </w:r>
      <w:r w:rsidR="00B6413B">
        <w:rPr>
          <w:lang w:val="fr-BE"/>
        </w:rPr>
        <w:t>écessaire se mettre à jour t</w:t>
      </w:r>
      <w:r w:rsidR="00D60E59">
        <w:rPr>
          <w:lang w:val="fr-BE"/>
        </w:rPr>
        <w:t>out</w:t>
      </w:r>
      <w:r w:rsidR="00B6413B">
        <w:rPr>
          <w:lang w:val="fr-BE"/>
        </w:rPr>
        <w:t xml:space="preserve"> le temps.</w:t>
      </w:r>
    </w:p>
    <w:p w14:paraId="78C5AC90" w14:textId="77777777" w:rsidR="0025608B" w:rsidRDefault="0025608B" w:rsidP="00B6413B">
      <w:pPr>
        <w:spacing w:after="0"/>
        <w:rPr>
          <w:lang w:val="fr-BE"/>
        </w:rPr>
      </w:pPr>
      <w:r>
        <w:rPr>
          <w:lang w:val="fr-BE"/>
        </w:rPr>
        <w:t xml:space="preserve">Les principes à respecter en matière d’IA sont : </w:t>
      </w:r>
    </w:p>
    <w:p w14:paraId="2D6B85A3" w14:textId="77777777" w:rsidR="0025608B" w:rsidRPr="0025608B" w:rsidRDefault="0025608B" w:rsidP="0025608B">
      <w:pPr>
        <w:pStyle w:val="Paragraphedeliste"/>
        <w:numPr>
          <w:ilvl w:val="0"/>
          <w:numId w:val="1"/>
        </w:numPr>
        <w:spacing w:after="0"/>
        <w:rPr>
          <w:lang w:val="fr-BE"/>
        </w:rPr>
      </w:pPr>
      <w:r w:rsidRPr="0025608B">
        <w:rPr>
          <w:lang w:val="fr-BE"/>
        </w:rPr>
        <w:t>la s</w:t>
      </w:r>
      <w:r w:rsidR="00B6413B" w:rsidRPr="0025608B">
        <w:rPr>
          <w:lang w:val="fr-BE"/>
        </w:rPr>
        <w:t>écurité</w:t>
      </w:r>
      <w:r w:rsidRPr="0025608B">
        <w:rPr>
          <w:lang w:val="fr-BE"/>
        </w:rPr>
        <w:t xml:space="preserve"> ; </w:t>
      </w:r>
    </w:p>
    <w:p w14:paraId="42256C46" w14:textId="166127E8" w:rsidR="0025608B" w:rsidRPr="0025608B" w:rsidRDefault="0025608B" w:rsidP="0025608B">
      <w:pPr>
        <w:pStyle w:val="Paragraphedeliste"/>
        <w:numPr>
          <w:ilvl w:val="0"/>
          <w:numId w:val="1"/>
        </w:numPr>
        <w:spacing w:after="0"/>
        <w:rPr>
          <w:lang w:val="fr-BE"/>
        </w:rPr>
      </w:pPr>
      <w:r w:rsidRPr="0025608B">
        <w:rPr>
          <w:lang w:val="fr-BE"/>
        </w:rPr>
        <w:t xml:space="preserve">la </w:t>
      </w:r>
      <w:r w:rsidR="00B6413B" w:rsidRPr="0025608B">
        <w:rPr>
          <w:lang w:val="fr-BE"/>
        </w:rPr>
        <w:t xml:space="preserve">transparence </w:t>
      </w:r>
      <w:r w:rsidR="00367583" w:rsidRPr="0025608B">
        <w:rPr>
          <w:lang w:val="fr-BE"/>
        </w:rPr>
        <w:t>(= informer le mieux possible</w:t>
      </w:r>
      <w:r w:rsidRPr="0025608B">
        <w:rPr>
          <w:lang w:val="fr-BE"/>
        </w:rPr>
        <w:t>,</w:t>
      </w:r>
      <w:r w:rsidR="00367583" w:rsidRPr="0025608B">
        <w:rPr>
          <w:lang w:val="fr-BE"/>
        </w:rPr>
        <w:t xml:space="preserve"> or l’outil </w:t>
      </w:r>
      <w:r w:rsidR="00963126">
        <w:rPr>
          <w:lang w:val="fr-BE"/>
        </w:rPr>
        <w:t xml:space="preserve">est présent </w:t>
      </w:r>
      <w:r w:rsidR="00367583" w:rsidRPr="0025608B">
        <w:rPr>
          <w:lang w:val="fr-BE"/>
        </w:rPr>
        <w:t xml:space="preserve">partout, </w:t>
      </w:r>
      <w:r w:rsidR="00963126">
        <w:rPr>
          <w:lang w:val="fr-BE"/>
        </w:rPr>
        <w:t xml:space="preserve">il est </w:t>
      </w:r>
      <w:r w:rsidR="00367583" w:rsidRPr="0025608B">
        <w:rPr>
          <w:lang w:val="fr-BE"/>
        </w:rPr>
        <w:t xml:space="preserve">difficile d’imaginer l’avenir dans un contexte de révolution </w:t>
      </w:r>
      <w:r w:rsidRPr="0025608B">
        <w:rPr>
          <w:lang w:val="fr-BE"/>
        </w:rPr>
        <w:t>permanente des outils</w:t>
      </w:r>
      <w:r w:rsidR="00367583" w:rsidRPr="0025608B">
        <w:rPr>
          <w:lang w:val="fr-BE"/>
        </w:rPr>
        <w:t>)</w:t>
      </w:r>
      <w:r w:rsidRPr="0025608B">
        <w:rPr>
          <w:lang w:val="fr-BE"/>
        </w:rPr>
        <w:t> ;</w:t>
      </w:r>
      <w:r w:rsidR="00367583" w:rsidRPr="0025608B">
        <w:rPr>
          <w:lang w:val="fr-BE"/>
        </w:rPr>
        <w:t xml:space="preserve"> </w:t>
      </w:r>
    </w:p>
    <w:p w14:paraId="0A8E92CA" w14:textId="5BF0E4E5" w:rsidR="0025608B" w:rsidRPr="0025608B" w:rsidRDefault="0025608B" w:rsidP="0025608B">
      <w:pPr>
        <w:pStyle w:val="Paragraphedeliste"/>
        <w:numPr>
          <w:ilvl w:val="0"/>
          <w:numId w:val="1"/>
        </w:numPr>
        <w:spacing w:after="0"/>
        <w:rPr>
          <w:lang w:val="fr-BE"/>
        </w:rPr>
      </w:pPr>
      <w:r w:rsidRPr="0025608B">
        <w:rPr>
          <w:lang w:val="fr-BE"/>
        </w:rPr>
        <w:t>la protection contre les</w:t>
      </w:r>
      <w:r w:rsidR="00367583" w:rsidRPr="0025608B">
        <w:rPr>
          <w:lang w:val="fr-BE"/>
        </w:rPr>
        <w:t xml:space="preserve"> biais discriminatoires (auditer I</w:t>
      </w:r>
      <w:r w:rsidRPr="0025608B">
        <w:rPr>
          <w:lang w:val="fr-BE"/>
        </w:rPr>
        <w:t>es IA</w:t>
      </w:r>
      <w:r w:rsidR="00367583" w:rsidRPr="0025608B">
        <w:rPr>
          <w:lang w:val="fr-BE"/>
        </w:rPr>
        <w:t xml:space="preserve"> en place</w:t>
      </w:r>
      <w:r w:rsidRPr="0025608B">
        <w:rPr>
          <w:lang w:val="fr-BE"/>
        </w:rPr>
        <w:t xml:space="preserve"> et</w:t>
      </w:r>
      <w:r w:rsidR="00367583" w:rsidRPr="0025608B">
        <w:rPr>
          <w:lang w:val="fr-BE"/>
        </w:rPr>
        <w:t xml:space="preserve"> contrôler les sources : </w:t>
      </w:r>
      <w:r w:rsidRPr="0025608B">
        <w:rPr>
          <w:lang w:val="fr-BE"/>
        </w:rPr>
        <w:t xml:space="preserve">les </w:t>
      </w:r>
      <w:r w:rsidR="00367583" w:rsidRPr="0025608B">
        <w:rPr>
          <w:lang w:val="fr-BE"/>
        </w:rPr>
        <w:t xml:space="preserve">IA étroites (images) </w:t>
      </w:r>
      <w:r w:rsidRPr="0025608B">
        <w:rPr>
          <w:lang w:val="fr-BE"/>
        </w:rPr>
        <w:t>utilisent des</w:t>
      </w:r>
      <w:r w:rsidR="00367583" w:rsidRPr="0025608B">
        <w:rPr>
          <w:lang w:val="fr-BE"/>
        </w:rPr>
        <w:t xml:space="preserve"> </w:t>
      </w:r>
      <w:r w:rsidRPr="0025608B">
        <w:rPr>
          <w:lang w:val="fr-BE"/>
        </w:rPr>
        <w:t>informations</w:t>
      </w:r>
      <w:r w:rsidR="00367583" w:rsidRPr="0025608B">
        <w:rPr>
          <w:lang w:val="fr-BE"/>
        </w:rPr>
        <w:t xml:space="preserve"> étroites</w:t>
      </w:r>
      <w:r w:rsidRPr="0025608B">
        <w:rPr>
          <w:lang w:val="fr-BE"/>
        </w:rPr>
        <w:t xml:space="preserve"> tandis que les </w:t>
      </w:r>
      <w:r w:rsidR="00367583" w:rsidRPr="0025608B">
        <w:rPr>
          <w:lang w:val="fr-BE"/>
        </w:rPr>
        <w:t>IA génératives rech</w:t>
      </w:r>
      <w:r w:rsidRPr="0025608B">
        <w:rPr>
          <w:lang w:val="fr-BE"/>
        </w:rPr>
        <w:t>erchent des</w:t>
      </w:r>
      <w:r w:rsidR="00367583" w:rsidRPr="0025608B">
        <w:rPr>
          <w:lang w:val="fr-BE"/>
        </w:rPr>
        <w:t xml:space="preserve"> info</w:t>
      </w:r>
      <w:r w:rsidRPr="0025608B">
        <w:rPr>
          <w:lang w:val="fr-BE"/>
        </w:rPr>
        <w:t>rmations</w:t>
      </w:r>
      <w:r w:rsidR="00367583" w:rsidRPr="0025608B">
        <w:rPr>
          <w:lang w:val="fr-BE"/>
        </w:rPr>
        <w:t xml:space="preserve"> d</w:t>
      </w:r>
      <w:r w:rsidRPr="0025608B">
        <w:rPr>
          <w:lang w:val="fr-BE"/>
        </w:rPr>
        <w:t>ans des</w:t>
      </w:r>
      <w:r w:rsidR="00367583" w:rsidRPr="0025608B">
        <w:rPr>
          <w:lang w:val="fr-BE"/>
        </w:rPr>
        <w:t xml:space="preserve"> bases de données d</w:t>
      </w:r>
      <w:r w:rsidRPr="0025608B">
        <w:rPr>
          <w:lang w:val="fr-BE"/>
        </w:rPr>
        <w:t>ont</w:t>
      </w:r>
      <w:r w:rsidR="00367583" w:rsidRPr="0025608B">
        <w:rPr>
          <w:lang w:val="fr-BE"/>
        </w:rPr>
        <w:t xml:space="preserve"> on </w:t>
      </w:r>
      <w:r w:rsidR="00963126">
        <w:rPr>
          <w:lang w:val="fr-BE"/>
        </w:rPr>
        <w:t xml:space="preserve">ne </w:t>
      </w:r>
      <w:r w:rsidR="00367583" w:rsidRPr="0025608B">
        <w:rPr>
          <w:lang w:val="fr-BE"/>
        </w:rPr>
        <w:t xml:space="preserve">contrôle pas </w:t>
      </w:r>
      <w:r w:rsidRPr="0025608B">
        <w:rPr>
          <w:lang w:val="fr-BE"/>
        </w:rPr>
        <w:t xml:space="preserve">les </w:t>
      </w:r>
      <w:r w:rsidR="00367583" w:rsidRPr="0025608B">
        <w:rPr>
          <w:lang w:val="fr-BE"/>
        </w:rPr>
        <w:t>sources)</w:t>
      </w:r>
      <w:r w:rsidRPr="0025608B">
        <w:rPr>
          <w:lang w:val="fr-BE"/>
        </w:rPr>
        <w:t> ;</w:t>
      </w:r>
      <w:r w:rsidR="00367583" w:rsidRPr="0025608B">
        <w:rPr>
          <w:lang w:val="fr-BE"/>
        </w:rPr>
        <w:t xml:space="preserve"> </w:t>
      </w:r>
    </w:p>
    <w:p w14:paraId="263BC088" w14:textId="4389FCC8" w:rsidR="0025608B" w:rsidRPr="0025608B" w:rsidRDefault="0025608B" w:rsidP="0025608B">
      <w:pPr>
        <w:pStyle w:val="Paragraphedeliste"/>
        <w:numPr>
          <w:ilvl w:val="0"/>
          <w:numId w:val="1"/>
        </w:numPr>
        <w:spacing w:after="0"/>
        <w:rPr>
          <w:lang w:val="fr-BE"/>
        </w:rPr>
      </w:pPr>
      <w:r w:rsidRPr="0025608B">
        <w:rPr>
          <w:lang w:val="fr-BE"/>
        </w:rPr>
        <w:t xml:space="preserve">la </w:t>
      </w:r>
      <w:r w:rsidR="00367583" w:rsidRPr="0025608B">
        <w:rPr>
          <w:lang w:val="fr-BE"/>
        </w:rPr>
        <w:t>mise en place de contrôle</w:t>
      </w:r>
      <w:r w:rsidR="00963126">
        <w:rPr>
          <w:lang w:val="fr-BE"/>
        </w:rPr>
        <w:t>s</w:t>
      </w:r>
      <w:r w:rsidR="00367583" w:rsidRPr="0025608B">
        <w:rPr>
          <w:lang w:val="fr-BE"/>
        </w:rPr>
        <w:t xml:space="preserve"> pour </w:t>
      </w:r>
      <w:r w:rsidRPr="0025608B">
        <w:rPr>
          <w:lang w:val="fr-BE"/>
        </w:rPr>
        <w:t xml:space="preserve">assurer la </w:t>
      </w:r>
      <w:r w:rsidR="00367583" w:rsidRPr="0025608B">
        <w:rPr>
          <w:lang w:val="fr-BE"/>
        </w:rPr>
        <w:t>responsabilité des décisions</w:t>
      </w:r>
      <w:r w:rsidRPr="0025608B">
        <w:rPr>
          <w:lang w:val="fr-BE"/>
        </w:rPr>
        <w:t> ;</w:t>
      </w:r>
    </w:p>
    <w:p w14:paraId="56231086" w14:textId="5D55F879" w:rsidR="00B6413B" w:rsidRPr="0025608B" w:rsidRDefault="0025608B" w:rsidP="0025608B">
      <w:pPr>
        <w:pStyle w:val="Paragraphedeliste"/>
        <w:numPr>
          <w:ilvl w:val="0"/>
          <w:numId w:val="1"/>
        </w:numPr>
        <w:spacing w:after="0"/>
        <w:rPr>
          <w:lang w:val="fr-BE"/>
        </w:rPr>
      </w:pPr>
      <w:r w:rsidRPr="0025608B">
        <w:rPr>
          <w:lang w:val="fr-BE"/>
        </w:rPr>
        <w:t>garantir l’inclusion et l’</w:t>
      </w:r>
      <w:r w:rsidR="00367583" w:rsidRPr="0025608B">
        <w:rPr>
          <w:lang w:val="fr-BE"/>
        </w:rPr>
        <w:t>équité entre tous.</w:t>
      </w:r>
    </w:p>
    <w:p w14:paraId="7C93ACCC" w14:textId="07BF0C36" w:rsidR="00367583" w:rsidRDefault="0025608B" w:rsidP="00B6413B">
      <w:pPr>
        <w:spacing w:after="0"/>
        <w:rPr>
          <w:lang w:val="fr-BE"/>
        </w:rPr>
      </w:pPr>
      <w:r>
        <w:rPr>
          <w:lang w:val="fr-BE"/>
        </w:rPr>
        <w:lastRenderedPageBreak/>
        <w:t>Le c</w:t>
      </w:r>
      <w:r w:rsidR="00367583">
        <w:rPr>
          <w:lang w:val="fr-BE"/>
        </w:rPr>
        <w:t xml:space="preserve">ontexte européen </w:t>
      </w:r>
      <w:r>
        <w:rPr>
          <w:lang w:val="fr-BE"/>
        </w:rPr>
        <w:t xml:space="preserve">est </w:t>
      </w:r>
      <w:r w:rsidR="00367583">
        <w:rPr>
          <w:lang w:val="fr-BE"/>
        </w:rPr>
        <w:t xml:space="preserve">normé : protection </w:t>
      </w:r>
      <w:r>
        <w:rPr>
          <w:lang w:val="fr-BE"/>
        </w:rPr>
        <w:t xml:space="preserve">des </w:t>
      </w:r>
      <w:r w:rsidR="001D7844">
        <w:rPr>
          <w:lang w:val="fr-BE"/>
        </w:rPr>
        <w:t>données</w:t>
      </w:r>
      <w:r w:rsidR="00367583">
        <w:rPr>
          <w:lang w:val="fr-BE"/>
        </w:rPr>
        <w:t>, loi N</w:t>
      </w:r>
      <w:r w:rsidR="001D7844">
        <w:rPr>
          <w:lang w:val="fr-BE"/>
        </w:rPr>
        <w:t>IS</w:t>
      </w:r>
      <w:r w:rsidR="00367583">
        <w:rPr>
          <w:lang w:val="fr-BE"/>
        </w:rPr>
        <w:t>2 (</w:t>
      </w:r>
      <w:r w:rsidR="001D7844">
        <w:rPr>
          <w:lang w:val="fr-BE"/>
        </w:rPr>
        <w:t xml:space="preserve">pour la </w:t>
      </w:r>
      <w:r w:rsidR="00367583">
        <w:rPr>
          <w:lang w:val="fr-BE"/>
        </w:rPr>
        <w:t>sécurité des s</w:t>
      </w:r>
      <w:r>
        <w:rPr>
          <w:lang w:val="fr-BE"/>
        </w:rPr>
        <w:t>ystèmes</w:t>
      </w:r>
      <w:r w:rsidR="00367583">
        <w:rPr>
          <w:lang w:val="fr-BE"/>
        </w:rPr>
        <w:t xml:space="preserve"> d’information)</w:t>
      </w:r>
      <w:r w:rsidR="001D7844">
        <w:rPr>
          <w:lang w:val="fr-BE"/>
        </w:rPr>
        <w:t xml:space="preserve">. Cela crée une </w:t>
      </w:r>
      <w:r w:rsidR="00367583">
        <w:rPr>
          <w:lang w:val="fr-BE"/>
        </w:rPr>
        <w:t xml:space="preserve">charge de mise en conformité. </w:t>
      </w:r>
      <w:r w:rsidR="001D7844">
        <w:rPr>
          <w:lang w:val="fr-BE"/>
        </w:rPr>
        <w:t>L’</w:t>
      </w:r>
      <w:r w:rsidR="00367583" w:rsidRPr="00963126">
        <w:rPr>
          <w:i/>
          <w:iCs/>
          <w:lang w:val="fr-BE"/>
        </w:rPr>
        <w:t>IA officer</w:t>
      </w:r>
      <w:r w:rsidR="00367583">
        <w:rPr>
          <w:lang w:val="fr-BE"/>
        </w:rPr>
        <w:t> </w:t>
      </w:r>
      <w:r w:rsidR="001D7844">
        <w:rPr>
          <w:lang w:val="fr-BE"/>
        </w:rPr>
        <w:t xml:space="preserve"> s’occupe du </w:t>
      </w:r>
      <w:r w:rsidR="00367583">
        <w:rPr>
          <w:lang w:val="fr-BE"/>
        </w:rPr>
        <w:t xml:space="preserve">registre des IA, </w:t>
      </w:r>
      <w:r w:rsidR="001D7844">
        <w:rPr>
          <w:lang w:val="fr-BE"/>
        </w:rPr>
        <w:t xml:space="preserve">de l’évaluation et de la gestion des </w:t>
      </w:r>
      <w:r w:rsidR="00367583">
        <w:rPr>
          <w:lang w:val="fr-BE"/>
        </w:rPr>
        <w:t>risques</w:t>
      </w:r>
      <w:r w:rsidR="001D7844">
        <w:rPr>
          <w:lang w:val="fr-BE"/>
        </w:rPr>
        <w:t>, des mises en conformité, de former le personnel, d’assurer le suivi et l’audit des systèmes d’IA mis en œuvre. C’est un</w:t>
      </w:r>
      <w:r w:rsidR="00367583">
        <w:rPr>
          <w:lang w:val="fr-BE"/>
        </w:rPr>
        <w:t xml:space="preserve"> travail pour lequel </w:t>
      </w:r>
      <w:r w:rsidR="001D7844">
        <w:rPr>
          <w:lang w:val="fr-BE"/>
        </w:rPr>
        <w:t xml:space="preserve">les hôpitaux ne sont </w:t>
      </w:r>
      <w:r w:rsidR="00367583">
        <w:rPr>
          <w:lang w:val="fr-BE"/>
        </w:rPr>
        <w:t>pas financé</w:t>
      </w:r>
      <w:r w:rsidR="001D7844">
        <w:rPr>
          <w:lang w:val="fr-BE"/>
        </w:rPr>
        <w:t>s</w:t>
      </w:r>
      <w:r w:rsidR="00367583">
        <w:rPr>
          <w:lang w:val="fr-BE"/>
        </w:rPr>
        <w:t xml:space="preserve"> alors que</w:t>
      </w:r>
      <w:r w:rsidR="001D7844">
        <w:rPr>
          <w:lang w:val="fr-BE"/>
        </w:rPr>
        <w:t xml:space="preserve"> les</w:t>
      </w:r>
      <w:r w:rsidR="00367583">
        <w:rPr>
          <w:lang w:val="fr-BE"/>
        </w:rPr>
        <w:t xml:space="preserve"> normes de</w:t>
      </w:r>
      <w:r w:rsidR="001D7844">
        <w:rPr>
          <w:lang w:val="fr-BE"/>
        </w:rPr>
        <w:t xml:space="preserve">viennent de plus en plus </w:t>
      </w:r>
      <w:r w:rsidR="00367583">
        <w:rPr>
          <w:lang w:val="fr-BE"/>
        </w:rPr>
        <w:t xml:space="preserve">contraignantes. </w:t>
      </w:r>
    </w:p>
    <w:p w14:paraId="0B0A8A23" w14:textId="77777777" w:rsidR="00367583" w:rsidRDefault="00367583" w:rsidP="00B6413B">
      <w:pPr>
        <w:spacing w:after="0"/>
        <w:rPr>
          <w:lang w:val="fr-BE"/>
        </w:rPr>
      </w:pPr>
    </w:p>
    <w:p w14:paraId="4828F046" w14:textId="06EC281A" w:rsidR="00367583" w:rsidRDefault="00367583" w:rsidP="00B6413B">
      <w:pPr>
        <w:spacing w:after="0"/>
        <w:rPr>
          <w:lang w:val="fr-BE"/>
        </w:rPr>
      </w:pPr>
      <w:r>
        <w:rPr>
          <w:lang w:val="fr-BE"/>
        </w:rPr>
        <w:t>IA en soins de santé ?</w:t>
      </w:r>
    </w:p>
    <w:p w14:paraId="62A41171" w14:textId="238FC9E3" w:rsidR="001D7844" w:rsidRDefault="001D7844" w:rsidP="00B6413B">
      <w:pPr>
        <w:spacing w:after="0"/>
        <w:rPr>
          <w:lang w:val="fr-BE"/>
        </w:rPr>
      </w:pPr>
      <w:r>
        <w:rPr>
          <w:lang w:val="fr-BE"/>
        </w:rPr>
        <w:t>L’IA en soins de santé ne concerne pas seulement les</w:t>
      </w:r>
      <w:r w:rsidR="00367583">
        <w:rPr>
          <w:lang w:val="fr-BE"/>
        </w:rPr>
        <w:t xml:space="preserve"> soins. </w:t>
      </w:r>
      <w:r>
        <w:rPr>
          <w:lang w:val="fr-BE"/>
        </w:rPr>
        <w:t>L’</w:t>
      </w:r>
      <w:r w:rsidR="00367583">
        <w:rPr>
          <w:lang w:val="fr-BE"/>
        </w:rPr>
        <w:t>IA s’immisce dans toutes les structures des services hospitaliers (aussi admin</w:t>
      </w:r>
      <w:r>
        <w:rPr>
          <w:lang w:val="fr-BE"/>
        </w:rPr>
        <w:t>istratifs</w:t>
      </w:r>
      <w:r w:rsidR="00367583">
        <w:rPr>
          <w:lang w:val="fr-BE"/>
        </w:rPr>
        <w:t xml:space="preserve">). </w:t>
      </w:r>
      <w:r>
        <w:rPr>
          <w:lang w:val="fr-BE"/>
        </w:rPr>
        <w:t>Elle répond aux besoins</w:t>
      </w:r>
      <w:r w:rsidR="00E7233E">
        <w:rPr>
          <w:lang w:val="fr-BE"/>
        </w:rPr>
        <w:t xml:space="preserve"> de</w:t>
      </w:r>
      <w:r w:rsidR="00963126">
        <w:rPr>
          <w:lang w:val="fr-BE"/>
        </w:rPr>
        <w:t>s</w:t>
      </w:r>
      <w:r w:rsidR="00E7233E">
        <w:rPr>
          <w:lang w:val="fr-BE"/>
        </w:rPr>
        <w:t xml:space="preserve"> prestataires de soins</w:t>
      </w:r>
      <w:r>
        <w:rPr>
          <w:lang w:val="fr-BE"/>
        </w:rPr>
        <w:t xml:space="preserve">. </w:t>
      </w:r>
      <w:r w:rsidR="00963126">
        <w:rPr>
          <w:lang w:val="fr-BE"/>
        </w:rPr>
        <w:t>Par e</w:t>
      </w:r>
      <w:r>
        <w:rPr>
          <w:lang w:val="fr-BE"/>
        </w:rPr>
        <w:t>xemple :</w:t>
      </w:r>
    </w:p>
    <w:p w14:paraId="07677329" w14:textId="37495695" w:rsidR="00367583" w:rsidRPr="001D7844" w:rsidRDefault="001D7844" w:rsidP="001D7844">
      <w:pPr>
        <w:pStyle w:val="Paragraphedeliste"/>
        <w:numPr>
          <w:ilvl w:val="0"/>
          <w:numId w:val="2"/>
        </w:numPr>
        <w:spacing w:after="0"/>
        <w:rPr>
          <w:lang w:val="fr-BE"/>
        </w:rPr>
      </w:pPr>
      <w:r w:rsidRPr="001D7844">
        <w:rPr>
          <w:lang w:val="fr-BE"/>
        </w:rPr>
        <w:t>P</w:t>
      </w:r>
      <w:r w:rsidR="00E7233E" w:rsidRPr="001D7844">
        <w:rPr>
          <w:lang w:val="fr-BE"/>
        </w:rPr>
        <w:t xml:space="preserve">our </w:t>
      </w:r>
      <w:r w:rsidRPr="001D7844">
        <w:rPr>
          <w:lang w:val="fr-BE"/>
        </w:rPr>
        <w:t xml:space="preserve">des </w:t>
      </w:r>
      <w:r w:rsidR="00E7233E" w:rsidRPr="001D7844">
        <w:rPr>
          <w:lang w:val="fr-BE"/>
        </w:rPr>
        <w:t>dossiers lourds</w:t>
      </w:r>
      <w:r w:rsidRPr="001D7844">
        <w:rPr>
          <w:lang w:val="fr-BE"/>
        </w:rPr>
        <w:t xml:space="preserve"> (800 pages) pour lesquels il est </w:t>
      </w:r>
      <w:r w:rsidR="00E7233E" w:rsidRPr="001D7844">
        <w:rPr>
          <w:lang w:val="fr-BE"/>
        </w:rPr>
        <w:t xml:space="preserve">difficile </w:t>
      </w:r>
      <w:r w:rsidRPr="001D7844">
        <w:rPr>
          <w:lang w:val="fr-BE"/>
        </w:rPr>
        <w:t>de</w:t>
      </w:r>
      <w:r w:rsidR="00E7233E" w:rsidRPr="001D7844">
        <w:rPr>
          <w:lang w:val="fr-BE"/>
        </w:rPr>
        <w:t xml:space="preserve"> récupérer et </w:t>
      </w:r>
      <w:r w:rsidR="00963126">
        <w:rPr>
          <w:lang w:val="fr-BE"/>
        </w:rPr>
        <w:t xml:space="preserve">de </w:t>
      </w:r>
      <w:r w:rsidR="00E7233E" w:rsidRPr="001D7844">
        <w:rPr>
          <w:lang w:val="fr-BE"/>
        </w:rPr>
        <w:t>maîtriser t</w:t>
      </w:r>
      <w:r w:rsidRPr="001D7844">
        <w:rPr>
          <w:lang w:val="fr-BE"/>
        </w:rPr>
        <w:t>oute</w:t>
      </w:r>
      <w:r w:rsidR="00E7233E" w:rsidRPr="001D7844">
        <w:rPr>
          <w:lang w:val="fr-BE"/>
        </w:rPr>
        <w:t xml:space="preserve">s </w:t>
      </w:r>
      <w:r w:rsidRPr="001D7844">
        <w:rPr>
          <w:lang w:val="fr-BE"/>
        </w:rPr>
        <w:t>l</w:t>
      </w:r>
      <w:r w:rsidR="00E7233E" w:rsidRPr="001D7844">
        <w:rPr>
          <w:lang w:val="fr-BE"/>
        </w:rPr>
        <w:t>es données</w:t>
      </w:r>
      <w:r w:rsidRPr="001D7844">
        <w:rPr>
          <w:lang w:val="fr-BE"/>
        </w:rPr>
        <w:t xml:space="preserve">. L’IA permet de trouver des </w:t>
      </w:r>
      <w:r w:rsidR="00E7233E" w:rsidRPr="001D7844">
        <w:rPr>
          <w:lang w:val="fr-BE"/>
        </w:rPr>
        <w:t xml:space="preserve">solutions pour économiser </w:t>
      </w:r>
      <w:r w:rsidRPr="001D7844">
        <w:rPr>
          <w:lang w:val="fr-BE"/>
        </w:rPr>
        <w:t xml:space="preserve">du </w:t>
      </w:r>
      <w:r w:rsidR="00E7233E" w:rsidRPr="001D7844">
        <w:rPr>
          <w:lang w:val="fr-BE"/>
        </w:rPr>
        <w:t xml:space="preserve">temps et améliorer </w:t>
      </w:r>
      <w:r w:rsidRPr="001D7844">
        <w:rPr>
          <w:lang w:val="fr-BE"/>
        </w:rPr>
        <w:t xml:space="preserve">la </w:t>
      </w:r>
      <w:r w:rsidR="00E7233E" w:rsidRPr="001D7844">
        <w:rPr>
          <w:lang w:val="fr-BE"/>
        </w:rPr>
        <w:t xml:space="preserve">prise en charge </w:t>
      </w:r>
      <w:r w:rsidRPr="001D7844">
        <w:rPr>
          <w:lang w:val="fr-BE"/>
        </w:rPr>
        <w:t>du patient</w:t>
      </w:r>
      <w:r w:rsidR="00E7233E" w:rsidRPr="001D7844">
        <w:rPr>
          <w:lang w:val="fr-BE"/>
        </w:rPr>
        <w:t>.</w:t>
      </w:r>
    </w:p>
    <w:p w14:paraId="5584E24A" w14:textId="77777777" w:rsidR="001D7844" w:rsidRPr="001D7844" w:rsidRDefault="001D7844" w:rsidP="001D7844">
      <w:pPr>
        <w:pStyle w:val="Paragraphedeliste"/>
        <w:numPr>
          <w:ilvl w:val="0"/>
          <w:numId w:val="2"/>
        </w:numPr>
        <w:spacing w:after="0"/>
        <w:rPr>
          <w:lang w:val="fr-BE"/>
        </w:rPr>
      </w:pPr>
      <w:r w:rsidRPr="001D7844">
        <w:rPr>
          <w:lang w:val="fr-BE"/>
        </w:rPr>
        <w:t xml:space="preserve">Premières </w:t>
      </w:r>
      <w:r w:rsidR="00E7233E" w:rsidRPr="001D7844">
        <w:rPr>
          <w:lang w:val="fr-BE"/>
        </w:rPr>
        <w:t xml:space="preserve">IA = imageries médicales (IA étroites). </w:t>
      </w:r>
    </w:p>
    <w:p w14:paraId="6646DFF0" w14:textId="77777777" w:rsidR="00963126" w:rsidRDefault="00AE2EB3" w:rsidP="001D7844">
      <w:pPr>
        <w:pStyle w:val="Paragraphedeliste"/>
        <w:numPr>
          <w:ilvl w:val="0"/>
          <w:numId w:val="2"/>
        </w:numPr>
        <w:spacing w:after="0"/>
        <w:rPr>
          <w:lang w:val="fr-BE"/>
        </w:rPr>
      </w:pPr>
      <w:r w:rsidRPr="001D7844">
        <w:rPr>
          <w:lang w:val="fr-BE"/>
        </w:rPr>
        <w:t>Robots en chirurgie (gestion du mouvement)</w:t>
      </w:r>
      <w:r w:rsidR="001D7844" w:rsidRPr="001D7844">
        <w:rPr>
          <w:lang w:val="fr-BE"/>
        </w:rPr>
        <w:t> : permet l’</w:t>
      </w:r>
      <w:r w:rsidRPr="001D7844">
        <w:rPr>
          <w:lang w:val="fr-BE"/>
        </w:rPr>
        <w:t>améliora</w:t>
      </w:r>
      <w:r w:rsidR="00E573B9" w:rsidRPr="001D7844">
        <w:rPr>
          <w:lang w:val="fr-BE"/>
        </w:rPr>
        <w:t>t</w:t>
      </w:r>
      <w:r w:rsidRPr="001D7844">
        <w:rPr>
          <w:lang w:val="fr-BE"/>
        </w:rPr>
        <w:t>ion des performances</w:t>
      </w:r>
      <w:r w:rsidR="00E573B9" w:rsidRPr="001D7844">
        <w:rPr>
          <w:lang w:val="fr-BE"/>
        </w:rPr>
        <w:t>.</w:t>
      </w:r>
      <w:r w:rsidRPr="001D7844">
        <w:rPr>
          <w:lang w:val="fr-BE"/>
        </w:rPr>
        <w:t xml:space="preserve"> </w:t>
      </w:r>
    </w:p>
    <w:p w14:paraId="071B08AD" w14:textId="138B68F9" w:rsidR="00E7233E" w:rsidRPr="001D7844" w:rsidRDefault="00E573B9" w:rsidP="001D7844">
      <w:pPr>
        <w:pStyle w:val="Paragraphedeliste"/>
        <w:numPr>
          <w:ilvl w:val="0"/>
          <w:numId w:val="2"/>
        </w:numPr>
        <w:spacing w:after="0"/>
        <w:rPr>
          <w:lang w:val="fr-BE"/>
        </w:rPr>
      </w:pPr>
      <w:r w:rsidRPr="001D7844">
        <w:rPr>
          <w:lang w:val="fr-BE"/>
        </w:rPr>
        <w:t>P</w:t>
      </w:r>
      <w:r w:rsidR="00AE2EB3" w:rsidRPr="001D7844">
        <w:rPr>
          <w:lang w:val="fr-BE"/>
        </w:rPr>
        <w:t>harmacologie</w:t>
      </w:r>
      <w:r w:rsidRPr="001D7844">
        <w:rPr>
          <w:lang w:val="fr-BE"/>
        </w:rPr>
        <w:t xml:space="preserve">. </w:t>
      </w:r>
    </w:p>
    <w:p w14:paraId="1FBA51A4" w14:textId="16D5D1E1" w:rsidR="001D7844" w:rsidRPr="001D7844" w:rsidRDefault="001D7844" w:rsidP="001D7844">
      <w:pPr>
        <w:pStyle w:val="Paragraphedeliste"/>
        <w:numPr>
          <w:ilvl w:val="0"/>
          <w:numId w:val="2"/>
        </w:numPr>
        <w:spacing w:after="0"/>
        <w:rPr>
          <w:lang w:val="fr-BE"/>
        </w:rPr>
      </w:pPr>
      <w:r w:rsidRPr="001D7844">
        <w:rPr>
          <w:lang w:val="fr-BE"/>
        </w:rPr>
        <w:t>Surveillance à distance des patients et détection des anomalies (chutes par exemple).</w:t>
      </w:r>
    </w:p>
    <w:p w14:paraId="03C7CC53" w14:textId="77777777" w:rsidR="00E573B9" w:rsidRDefault="00E573B9" w:rsidP="00B6413B">
      <w:pPr>
        <w:spacing w:after="0"/>
        <w:rPr>
          <w:lang w:val="fr-BE"/>
        </w:rPr>
      </w:pPr>
    </w:p>
    <w:p w14:paraId="5A028B88" w14:textId="490F514B" w:rsidR="00E573B9" w:rsidRDefault="00E573B9" w:rsidP="00B6413B">
      <w:pPr>
        <w:spacing w:after="0"/>
        <w:rPr>
          <w:lang w:val="fr-BE"/>
        </w:rPr>
      </w:pPr>
      <w:r>
        <w:rPr>
          <w:lang w:val="fr-BE"/>
        </w:rPr>
        <w:t>Formation</w:t>
      </w:r>
      <w:r w:rsidR="00AC7CDA">
        <w:rPr>
          <w:lang w:val="fr-BE"/>
        </w:rPr>
        <w:t xml:space="preserve"> du personnel soignant</w:t>
      </w:r>
      <w:r>
        <w:rPr>
          <w:lang w:val="fr-BE"/>
        </w:rPr>
        <w:t> ?</w:t>
      </w:r>
    </w:p>
    <w:p w14:paraId="68F94634" w14:textId="69CB9BDD" w:rsidR="00E573B9" w:rsidRDefault="00AC7CDA" w:rsidP="00B6413B">
      <w:pPr>
        <w:spacing w:after="0"/>
        <w:rPr>
          <w:lang w:val="fr-BE"/>
        </w:rPr>
      </w:pPr>
      <w:r>
        <w:rPr>
          <w:lang w:val="fr-BE"/>
        </w:rPr>
        <w:t>La formation du personnel soignant ne concerne p</w:t>
      </w:r>
      <w:r w:rsidR="00E573B9">
        <w:rPr>
          <w:lang w:val="fr-BE"/>
        </w:rPr>
        <w:t xml:space="preserve">as seulement </w:t>
      </w:r>
      <w:r>
        <w:rPr>
          <w:lang w:val="fr-BE"/>
        </w:rPr>
        <w:t>l’</w:t>
      </w:r>
      <w:r w:rsidR="00E573B9">
        <w:rPr>
          <w:lang w:val="fr-BE"/>
        </w:rPr>
        <w:t xml:space="preserve">IA. </w:t>
      </w:r>
      <w:r>
        <w:rPr>
          <w:lang w:val="fr-BE"/>
        </w:rPr>
        <w:t>Il s’agit d’une f</w:t>
      </w:r>
      <w:r w:rsidR="00E573B9">
        <w:rPr>
          <w:lang w:val="fr-BE"/>
        </w:rPr>
        <w:t xml:space="preserve">ormation continue pour </w:t>
      </w:r>
      <w:r>
        <w:rPr>
          <w:lang w:val="fr-BE"/>
        </w:rPr>
        <w:t xml:space="preserve">toutes les </w:t>
      </w:r>
      <w:r w:rsidR="00E573B9">
        <w:rPr>
          <w:lang w:val="fr-BE"/>
        </w:rPr>
        <w:t xml:space="preserve">évolutions technologiques. </w:t>
      </w:r>
      <w:r>
        <w:rPr>
          <w:lang w:val="fr-BE"/>
        </w:rPr>
        <w:t>Car le principe est qu’il y a t</w:t>
      </w:r>
      <w:r w:rsidR="00E573B9">
        <w:rPr>
          <w:lang w:val="fr-BE"/>
        </w:rPr>
        <w:t xml:space="preserve">oujours </w:t>
      </w:r>
      <w:r>
        <w:rPr>
          <w:lang w:val="fr-BE"/>
        </w:rPr>
        <w:t xml:space="preserve">une </w:t>
      </w:r>
      <w:r w:rsidR="00E573B9">
        <w:rPr>
          <w:lang w:val="fr-BE"/>
        </w:rPr>
        <w:t xml:space="preserve">supervision humaine </w:t>
      </w:r>
      <w:r>
        <w:rPr>
          <w:lang w:val="fr-BE"/>
        </w:rPr>
        <w:t>qui</w:t>
      </w:r>
      <w:r w:rsidR="00E573B9">
        <w:rPr>
          <w:lang w:val="fr-BE"/>
        </w:rPr>
        <w:t xml:space="preserve"> contrôle </w:t>
      </w:r>
      <w:r>
        <w:rPr>
          <w:lang w:val="fr-BE"/>
        </w:rPr>
        <w:t>l</w:t>
      </w:r>
      <w:r w:rsidR="00E573B9">
        <w:rPr>
          <w:lang w:val="fr-BE"/>
        </w:rPr>
        <w:t>es outputs</w:t>
      </w:r>
      <w:r>
        <w:rPr>
          <w:lang w:val="fr-BE"/>
        </w:rPr>
        <w:t xml:space="preserve"> lorsqu’un système d’IA est implémenté</w:t>
      </w:r>
      <w:r w:rsidR="00E573B9">
        <w:rPr>
          <w:lang w:val="fr-BE"/>
        </w:rPr>
        <w:t xml:space="preserve">. Il faut </w:t>
      </w:r>
      <w:r>
        <w:rPr>
          <w:lang w:val="fr-BE"/>
        </w:rPr>
        <w:t>donc en avoir la capacité. Cela n</w:t>
      </w:r>
      <w:r w:rsidR="00E573B9">
        <w:rPr>
          <w:lang w:val="fr-BE"/>
        </w:rPr>
        <w:t>écessite une adaptation d</w:t>
      </w:r>
      <w:r>
        <w:rPr>
          <w:lang w:val="fr-BE"/>
        </w:rPr>
        <w:t>e la part du</w:t>
      </w:r>
      <w:r w:rsidR="00E573B9">
        <w:rPr>
          <w:lang w:val="fr-BE"/>
        </w:rPr>
        <w:t xml:space="preserve"> personnel</w:t>
      </w:r>
      <w:r>
        <w:rPr>
          <w:lang w:val="fr-BE"/>
        </w:rPr>
        <w:t xml:space="preserve"> et, par conséquent, une o</w:t>
      </w:r>
      <w:r w:rsidR="00E573B9">
        <w:rPr>
          <w:lang w:val="fr-BE"/>
        </w:rPr>
        <w:t xml:space="preserve">bligation de formation </w:t>
      </w:r>
      <w:r>
        <w:rPr>
          <w:lang w:val="fr-BE"/>
        </w:rPr>
        <w:t>dans le cadre d</w:t>
      </w:r>
      <w:r w:rsidR="00E573B9">
        <w:rPr>
          <w:lang w:val="fr-BE"/>
        </w:rPr>
        <w:t>es hôpitaux.</w:t>
      </w:r>
    </w:p>
    <w:p w14:paraId="3B2B4F53" w14:textId="77777777" w:rsidR="00E573B9" w:rsidRDefault="00E573B9" w:rsidP="00B6413B">
      <w:pPr>
        <w:spacing w:after="0"/>
        <w:rPr>
          <w:lang w:val="fr-BE"/>
        </w:rPr>
      </w:pPr>
    </w:p>
    <w:p w14:paraId="0FCF3904" w14:textId="14F31BCA" w:rsidR="00E573B9" w:rsidRDefault="00E573B9" w:rsidP="00B6413B">
      <w:pPr>
        <w:spacing w:after="0"/>
        <w:rPr>
          <w:lang w:val="fr-BE"/>
        </w:rPr>
      </w:pPr>
      <w:r>
        <w:rPr>
          <w:lang w:val="fr-BE"/>
        </w:rPr>
        <w:t>Transparence des diagnostics ?</w:t>
      </w:r>
    </w:p>
    <w:p w14:paraId="7190A4BE" w14:textId="5C04AAE6" w:rsidR="00E573B9" w:rsidRDefault="00E573B9" w:rsidP="00B6413B">
      <w:pPr>
        <w:spacing w:after="0"/>
        <w:rPr>
          <w:lang w:val="fr-BE"/>
        </w:rPr>
      </w:pPr>
      <w:r>
        <w:rPr>
          <w:lang w:val="fr-BE"/>
        </w:rPr>
        <w:lastRenderedPageBreak/>
        <w:t xml:space="preserve">Dans </w:t>
      </w:r>
      <w:r w:rsidR="00654535">
        <w:rPr>
          <w:lang w:val="fr-BE"/>
        </w:rPr>
        <w:t>l’</w:t>
      </w:r>
      <w:r>
        <w:rPr>
          <w:lang w:val="fr-BE"/>
        </w:rPr>
        <w:t>implémentation</w:t>
      </w:r>
      <w:r w:rsidR="00654535">
        <w:rPr>
          <w:lang w:val="fr-BE"/>
        </w:rPr>
        <w:t xml:space="preserve"> de systèmes d’IA</w:t>
      </w:r>
      <w:r>
        <w:rPr>
          <w:lang w:val="fr-BE"/>
        </w:rPr>
        <w:t xml:space="preserve">, il faudra </w:t>
      </w:r>
      <w:r w:rsidR="00654535">
        <w:rPr>
          <w:lang w:val="fr-BE"/>
        </w:rPr>
        <w:t xml:space="preserve">que les médecins s’adaptent en apprenant à réfléchir </w:t>
      </w:r>
      <w:r>
        <w:rPr>
          <w:lang w:val="fr-BE"/>
        </w:rPr>
        <w:t xml:space="preserve">à ce que propose </w:t>
      </w:r>
      <w:r w:rsidR="004D58C3">
        <w:rPr>
          <w:lang w:val="fr-BE"/>
        </w:rPr>
        <w:t>l’</w:t>
      </w:r>
      <w:r>
        <w:rPr>
          <w:lang w:val="fr-BE"/>
        </w:rPr>
        <w:t xml:space="preserve">IA, </w:t>
      </w:r>
      <w:r w:rsidR="00654535">
        <w:rPr>
          <w:lang w:val="fr-BE"/>
        </w:rPr>
        <w:t xml:space="preserve">à </w:t>
      </w:r>
      <w:r>
        <w:rPr>
          <w:lang w:val="fr-BE"/>
        </w:rPr>
        <w:t>contrôle</w:t>
      </w:r>
      <w:r w:rsidR="00654535">
        <w:rPr>
          <w:lang w:val="fr-BE"/>
        </w:rPr>
        <w:t>r</w:t>
      </w:r>
      <w:r>
        <w:rPr>
          <w:lang w:val="fr-BE"/>
        </w:rPr>
        <w:t xml:space="preserve"> </w:t>
      </w:r>
      <w:r w:rsidR="00654535">
        <w:rPr>
          <w:lang w:val="fr-BE"/>
        </w:rPr>
        <w:t>l</w:t>
      </w:r>
      <w:r>
        <w:rPr>
          <w:lang w:val="fr-BE"/>
        </w:rPr>
        <w:t xml:space="preserve">es sources (avec </w:t>
      </w:r>
      <w:r w:rsidR="00654535">
        <w:rPr>
          <w:lang w:val="fr-BE"/>
        </w:rPr>
        <w:t xml:space="preserve">la </w:t>
      </w:r>
      <w:r>
        <w:rPr>
          <w:lang w:val="fr-BE"/>
        </w:rPr>
        <w:t xml:space="preserve">difficulté des IA génératives). </w:t>
      </w:r>
      <w:r w:rsidR="00654535">
        <w:rPr>
          <w:lang w:val="fr-BE"/>
        </w:rPr>
        <w:t>Des c</w:t>
      </w:r>
      <w:r>
        <w:rPr>
          <w:lang w:val="fr-BE"/>
        </w:rPr>
        <w:t xml:space="preserve">ontrôles de qualité </w:t>
      </w:r>
      <w:r w:rsidR="00654535">
        <w:rPr>
          <w:lang w:val="fr-BE"/>
        </w:rPr>
        <w:t xml:space="preserve">sont </w:t>
      </w:r>
      <w:r>
        <w:rPr>
          <w:lang w:val="fr-BE"/>
        </w:rPr>
        <w:t xml:space="preserve">implémentés. </w:t>
      </w:r>
      <w:r w:rsidR="00654535">
        <w:rPr>
          <w:lang w:val="fr-BE"/>
        </w:rPr>
        <w:t>On compare</w:t>
      </w:r>
      <w:r>
        <w:rPr>
          <w:lang w:val="fr-BE"/>
        </w:rPr>
        <w:t xml:space="preserve"> avec des solutions existantes ou humaines. Parfois </w:t>
      </w:r>
      <w:r w:rsidR="00654535">
        <w:rPr>
          <w:lang w:val="fr-BE"/>
        </w:rPr>
        <w:t xml:space="preserve">ce n’est </w:t>
      </w:r>
      <w:r>
        <w:rPr>
          <w:lang w:val="fr-BE"/>
        </w:rPr>
        <w:t xml:space="preserve">pas concluant, alors </w:t>
      </w:r>
      <w:r w:rsidR="00654535">
        <w:rPr>
          <w:lang w:val="fr-BE"/>
        </w:rPr>
        <w:t>l’</w:t>
      </w:r>
      <w:r>
        <w:rPr>
          <w:lang w:val="fr-BE"/>
        </w:rPr>
        <w:t xml:space="preserve">IA </w:t>
      </w:r>
      <w:r w:rsidR="00654535">
        <w:rPr>
          <w:lang w:val="fr-BE"/>
        </w:rPr>
        <w:t xml:space="preserve">est </w:t>
      </w:r>
      <w:r>
        <w:rPr>
          <w:lang w:val="fr-BE"/>
        </w:rPr>
        <w:t xml:space="preserve">abandonnée. </w:t>
      </w:r>
      <w:r w:rsidR="00654535">
        <w:rPr>
          <w:lang w:val="fr-BE"/>
        </w:rPr>
        <w:t xml:space="preserve">Le CHIREC </w:t>
      </w:r>
      <w:r w:rsidR="004D58C3">
        <w:rPr>
          <w:lang w:val="fr-BE"/>
        </w:rPr>
        <w:t>c</w:t>
      </w:r>
      <w:r>
        <w:rPr>
          <w:lang w:val="fr-BE"/>
        </w:rPr>
        <w:t xml:space="preserve">ontrôle </w:t>
      </w:r>
      <w:r w:rsidR="00654535">
        <w:rPr>
          <w:lang w:val="fr-BE"/>
        </w:rPr>
        <w:t>les</w:t>
      </w:r>
      <w:r>
        <w:rPr>
          <w:lang w:val="fr-BE"/>
        </w:rPr>
        <w:t xml:space="preserve"> IA en mode projet </w:t>
      </w:r>
      <w:r w:rsidR="00654535">
        <w:rPr>
          <w:lang w:val="fr-BE"/>
        </w:rPr>
        <w:t>et se penche sur le</w:t>
      </w:r>
      <w:r>
        <w:rPr>
          <w:lang w:val="fr-BE"/>
        </w:rPr>
        <w:t xml:space="preserve"> RGPD, </w:t>
      </w:r>
      <w:r w:rsidR="00654535">
        <w:rPr>
          <w:lang w:val="fr-BE"/>
        </w:rPr>
        <w:t xml:space="preserve">la </w:t>
      </w:r>
      <w:r>
        <w:rPr>
          <w:lang w:val="fr-BE"/>
        </w:rPr>
        <w:t xml:space="preserve">cybersécurité, </w:t>
      </w:r>
      <w:r w:rsidR="00654535">
        <w:rPr>
          <w:lang w:val="fr-BE"/>
        </w:rPr>
        <w:t>l’</w:t>
      </w:r>
      <w:r>
        <w:rPr>
          <w:lang w:val="fr-BE"/>
        </w:rPr>
        <w:t>efficacité</w:t>
      </w:r>
      <w:r w:rsidR="004D58C3">
        <w:rPr>
          <w:lang w:val="fr-BE"/>
        </w:rPr>
        <w:t> :</w:t>
      </w:r>
      <w:r w:rsidR="00654535">
        <w:rPr>
          <w:lang w:val="fr-BE"/>
        </w:rPr>
        <w:t xml:space="preserve"> on vérifie les s</w:t>
      </w:r>
      <w:r>
        <w:rPr>
          <w:lang w:val="fr-BE"/>
        </w:rPr>
        <w:t>ources de</w:t>
      </w:r>
      <w:r w:rsidR="00654535">
        <w:rPr>
          <w:lang w:val="fr-BE"/>
        </w:rPr>
        <w:t>s</w:t>
      </w:r>
      <w:r>
        <w:rPr>
          <w:lang w:val="fr-BE"/>
        </w:rPr>
        <w:t xml:space="preserve"> données contrôlées et </w:t>
      </w:r>
      <w:r w:rsidR="00654535">
        <w:rPr>
          <w:lang w:val="fr-BE"/>
        </w:rPr>
        <w:t xml:space="preserve">la </w:t>
      </w:r>
      <w:r>
        <w:rPr>
          <w:lang w:val="fr-BE"/>
        </w:rPr>
        <w:t>maîtrise des algorithmes</w:t>
      </w:r>
      <w:r w:rsidR="00654535">
        <w:rPr>
          <w:lang w:val="fr-BE"/>
        </w:rPr>
        <w:t> ; on évalue l</w:t>
      </w:r>
      <w:r>
        <w:rPr>
          <w:lang w:val="fr-BE"/>
        </w:rPr>
        <w:t xml:space="preserve">es risques (si </w:t>
      </w:r>
      <w:r w:rsidR="00654535">
        <w:rPr>
          <w:lang w:val="fr-BE"/>
        </w:rPr>
        <w:t>risques il y a</w:t>
      </w:r>
      <w:r>
        <w:rPr>
          <w:lang w:val="fr-BE"/>
        </w:rPr>
        <w:t xml:space="preserve">, </w:t>
      </w:r>
      <w:r w:rsidR="00654535">
        <w:rPr>
          <w:lang w:val="fr-BE"/>
        </w:rPr>
        <w:t xml:space="preserve">des </w:t>
      </w:r>
      <w:r>
        <w:rPr>
          <w:lang w:val="fr-BE"/>
        </w:rPr>
        <w:t>contrôles spécifiques</w:t>
      </w:r>
      <w:r w:rsidR="00654535">
        <w:rPr>
          <w:lang w:val="fr-BE"/>
        </w:rPr>
        <w:t xml:space="preserve"> sont organisés</w:t>
      </w:r>
      <w:r>
        <w:rPr>
          <w:lang w:val="fr-BE"/>
        </w:rPr>
        <w:t xml:space="preserve"> ; </w:t>
      </w:r>
      <w:r w:rsidR="00654535">
        <w:rPr>
          <w:lang w:val="fr-BE"/>
        </w:rPr>
        <w:t>s’il s’agit de</w:t>
      </w:r>
      <w:r>
        <w:rPr>
          <w:lang w:val="fr-BE"/>
        </w:rPr>
        <w:t xml:space="preserve"> haut</w:t>
      </w:r>
      <w:r w:rsidR="00654535">
        <w:rPr>
          <w:lang w:val="fr-BE"/>
        </w:rPr>
        <w:t>s</w:t>
      </w:r>
      <w:r>
        <w:rPr>
          <w:lang w:val="fr-BE"/>
        </w:rPr>
        <w:t xml:space="preserve"> risques</w:t>
      </w:r>
      <w:r w:rsidR="00654535">
        <w:rPr>
          <w:lang w:val="fr-BE"/>
        </w:rPr>
        <w:t>, les IA sont interdites</w:t>
      </w:r>
      <w:r>
        <w:rPr>
          <w:lang w:val="fr-BE"/>
        </w:rPr>
        <w:t xml:space="preserve">). </w:t>
      </w:r>
      <w:r w:rsidR="00654535">
        <w:rPr>
          <w:lang w:val="fr-BE"/>
        </w:rPr>
        <w:t>Les m</w:t>
      </w:r>
      <w:r>
        <w:rPr>
          <w:lang w:val="fr-BE"/>
        </w:rPr>
        <w:t>édecins d</w:t>
      </w:r>
      <w:r w:rsidR="00654535">
        <w:rPr>
          <w:lang w:val="fr-BE"/>
        </w:rPr>
        <w:t>oivent</w:t>
      </w:r>
      <w:r>
        <w:rPr>
          <w:lang w:val="fr-BE"/>
        </w:rPr>
        <w:t xml:space="preserve"> avoir accès aux informations de l’implémentation, </w:t>
      </w:r>
      <w:r w:rsidR="00654535">
        <w:rPr>
          <w:lang w:val="fr-BE"/>
        </w:rPr>
        <w:t xml:space="preserve">à la </w:t>
      </w:r>
      <w:r>
        <w:rPr>
          <w:lang w:val="fr-BE"/>
        </w:rPr>
        <w:t>façon d</w:t>
      </w:r>
      <w:r w:rsidR="00654535">
        <w:rPr>
          <w:lang w:val="fr-BE"/>
        </w:rPr>
        <w:t>ont</w:t>
      </w:r>
      <w:r>
        <w:rPr>
          <w:lang w:val="fr-BE"/>
        </w:rPr>
        <w:t xml:space="preserve"> fonctionnent les algo</w:t>
      </w:r>
      <w:r w:rsidR="00654535">
        <w:rPr>
          <w:lang w:val="fr-BE"/>
        </w:rPr>
        <w:t>rithmes et participer aux</w:t>
      </w:r>
      <w:r>
        <w:rPr>
          <w:lang w:val="fr-BE"/>
        </w:rPr>
        <w:t xml:space="preserve"> interaction</w:t>
      </w:r>
      <w:r w:rsidR="00654535">
        <w:rPr>
          <w:lang w:val="fr-BE"/>
        </w:rPr>
        <w:t>s</w:t>
      </w:r>
      <w:r>
        <w:rPr>
          <w:lang w:val="fr-BE"/>
        </w:rPr>
        <w:t xml:space="preserve"> avec </w:t>
      </w:r>
      <w:r w:rsidR="00654535">
        <w:rPr>
          <w:lang w:val="fr-BE"/>
        </w:rPr>
        <w:t xml:space="preserve">les </w:t>
      </w:r>
      <w:r>
        <w:rPr>
          <w:lang w:val="fr-BE"/>
        </w:rPr>
        <w:t xml:space="preserve">développeurs pendant </w:t>
      </w:r>
      <w:r w:rsidR="00654535">
        <w:rPr>
          <w:lang w:val="fr-BE"/>
        </w:rPr>
        <w:t>l’</w:t>
      </w:r>
      <w:r>
        <w:rPr>
          <w:lang w:val="fr-BE"/>
        </w:rPr>
        <w:t>implémentation.</w:t>
      </w:r>
    </w:p>
    <w:p w14:paraId="1BE8FB7A" w14:textId="77777777" w:rsidR="00E573B9" w:rsidRDefault="00E573B9" w:rsidP="00B6413B">
      <w:pPr>
        <w:spacing w:after="0"/>
        <w:rPr>
          <w:lang w:val="fr-BE"/>
        </w:rPr>
      </w:pPr>
    </w:p>
    <w:p w14:paraId="3E32AE0F" w14:textId="7D4BFB7F" w:rsidR="00E573B9" w:rsidRDefault="00E573B9" w:rsidP="00B6413B">
      <w:pPr>
        <w:spacing w:after="0"/>
        <w:rPr>
          <w:lang w:val="fr-BE"/>
        </w:rPr>
      </w:pPr>
      <w:r>
        <w:rPr>
          <w:lang w:val="fr-BE"/>
        </w:rPr>
        <w:t>Principes déontologiques</w:t>
      </w:r>
      <w:r w:rsidR="004D58C3">
        <w:rPr>
          <w:lang w:val="fr-BE"/>
        </w:rPr>
        <w:t xml:space="preserve"> dans l’utilisation de l’IA</w:t>
      </w:r>
      <w:r>
        <w:rPr>
          <w:lang w:val="fr-BE"/>
        </w:rPr>
        <w:t> ?</w:t>
      </w:r>
    </w:p>
    <w:p w14:paraId="544847A0" w14:textId="77777777" w:rsidR="004D58C3" w:rsidRDefault="00301409" w:rsidP="00301409">
      <w:pPr>
        <w:pStyle w:val="Paragraphedeliste"/>
        <w:numPr>
          <w:ilvl w:val="0"/>
          <w:numId w:val="3"/>
        </w:numPr>
        <w:spacing w:after="0"/>
        <w:rPr>
          <w:lang w:val="fr-BE"/>
        </w:rPr>
      </w:pPr>
      <w:r w:rsidRPr="00301409">
        <w:rPr>
          <w:lang w:val="fr-BE"/>
        </w:rPr>
        <w:t xml:space="preserve">Bienveillance : </w:t>
      </w:r>
      <w:r w:rsidR="004D58C3">
        <w:rPr>
          <w:lang w:val="fr-BE"/>
        </w:rPr>
        <w:t>l’IA</w:t>
      </w:r>
      <w:r w:rsidR="00E573B9" w:rsidRPr="00301409">
        <w:rPr>
          <w:lang w:val="fr-BE"/>
        </w:rPr>
        <w:t xml:space="preserve"> améliore performance. </w:t>
      </w:r>
    </w:p>
    <w:p w14:paraId="3E9AF069" w14:textId="4899EDE5" w:rsidR="00301409" w:rsidRPr="00301409" w:rsidRDefault="00E573B9" w:rsidP="00301409">
      <w:pPr>
        <w:pStyle w:val="Paragraphedeliste"/>
        <w:numPr>
          <w:ilvl w:val="0"/>
          <w:numId w:val="3"/>
        </w:numPr>
        <w:spacing w:after="0"/>
        <w:rPr>
          <w:lang w:val="fr-BE"/>
        </w:rPr>
      </w:pPr>
      <w:r w:rsidRPr="00301409">
        <w:rPr>
          <w:lang w:val="fr-BE"/>
        </w:rPr>
        <w:t>Info</w:t>
      </w:r>
      <w:r w:rsidR="00301409" w:rsidRPr="00301409">
        <w:rPr>
          <w:lang w:val="fr-BE"/>
        </w:rPr>
        <w:t>rmation</w:t>
      </w:r>
      <w:r w:rsidRPr="00301409">
        <w:rPr>
          <w:lang w:val="fr-BE"/>
        </w:rPr>
        <w:t xml:space="preserve"> au patient. </w:t>
      </w:r>
    </w:p>
    <w:p w14:paraId="4EFED568" w14:textId="77777777" w:rsidR="00301409" w:rsidRPr="00301409" w:rsidRDefault="00301409" w:rsidP="00301409">
      <w:pPr>
        <w:pStyle w:val="Paragraphedeliste"/>
        <w:numPr>
          <w:ilvl w:val="0"/>
          <w:numId w:val="3"/>
        </w:numPr>
        <w:spacing w:after="0"/>
        <w:rPr>
          <w:lang w:val="fr-BE"/>
        </w:rPr>
      </w:pPr>
      <w:r w:rsidRPr="00301409">
        <w:rPr>
          <w:lang w:val="fr-BE"/>
        </w:rPr>
        <w:t xml:space="preserve">Autonomie du patient. </w:t>
      </w:r>
    </w:p>
    <w:p w14:paraId="416BB3E2" w14:textId="41B8DBF9" w:rsidR="00301409" w:rsidRDefault="00E573B9" w:rsidP="00301409">
      <w:pPr>
        <w:pStyle w:val="Paragraphedeliste"/>
        <w:numPr>
          <w:ilvl w:val="0"/>
          <w:numId w:val="3"/>
        </w:numPr>
        <w:spacing w:after="0"/>
        <w:rPr>
          <w:lang w:val="fr-BE"/>
        </w:rPr>
      </w:pPr>
      <w:r w:rsidRPr="00301409">
        <w:rPr>
          <w:lang w:val="fr-BE"/>
        </w:rPr>
        <w:t>Consentement éclairé</w:t>
      </w:r>
      <w:r w:rsidR="00301409" w:rsidRPr="00301409">
        <w:rPr>
          <w:lang w:val="fr-BE"/>
        </w:rPr>
        <w:t xml:space="preserve"> : le patient doit pouvoir comprendre </w:t>
      </w:r>
      <w:r w:rsidR="00301409">
        <w:rPr>
          <w:lang w:val="fr-BE"/>
        </w:rPr>
        <w:t>l</w:t>
      </w:r>
      <w:r w:rsidR="00301409" w:rsidRPr="00301409">
        <w:rPr>
          <w:lang w:val="fr-BE"/>
        </w:rPr>
        <w:t>e recours à l’IA et y adhérer librement.</w:t>
      </w:r>
      <w:r w:rsidRPr="00301409">
        <w:rPr>
          <w:lang w:val="fr-BE"/>
        </w:rPr>
        <w:t xml:space="preserve"> </w:t>
      </w:r>
    </w:p>
    <w:p w14:paraId="0430F5DD" w14:textId="77777777" w:rsidR="000A194E" w:rsidRDefault="00301409" w:rsidP="00B6413B">
      <w:pPr>
        <w:spacing w:after="0"/>
        <w:rPr>
          <w:lang w:val="fr-BE"/>
        </w:rPr>
      </w:pPr>
      <w:r>
        <w:rPr>
          <w:lang w:val="fr-BE"/>
        </w:rPr>
        <w:t>La g</w:t>
      </w:r>
      <w:r w:rsidR="00E573B9">
        <w:rPr>
          <w:lang w:val="fr-BE"/>
        </w:rPr>
        <w:t xml:space="preserve">ouvernance </w:t>
      </w:r>
      <w:r>
        <w:rPr>
          <w:lang w:val="fr-BE"/>
        </w:rPr>
        <w:t xml:space="preserve">se réalise </w:t>
      </w:r>
      <w:r w:rsidR="00E573B9">
        <w:rPr>
          <w:lang w:val="fr-BE"/>
        </w:rPr>
        <w:t xml:space="preserve">au niveau du comité de direction. </w:t>
      </w:r>
    </w:p>
    <w:p w14:paraId="01E1579F" w14:textId="77777777" w:rsidR="000A194E" w:rsidRDefault="000A194E" w:rsidP="00B6413B">
      <w:pPr>
        <w:spacing w:after="0"/>
        <w:rPr>
          <w:lang w:val="fr-BE"/>
        </w:rPr>
      </w:pPr>
    </w:p>
    <w:p w14:paraId="256F527B" w14:textId="77777777" w:rsidR="000A194E" w:rsidRDefault="00E573B9" w:rsidP="00B6413B">
      <w:pPr>
        <w:spacing w:after="0"/>
        <w:rPr>
          <w:lang w:val="fr-BE"/>
        </w:rPr>
      </w:pPr>
      <w:r>
        <w:rPr>
          <w:lang w:val="fr-BE"/>
        </w:rPr>
        <w:t>Impact sur la pratique</w:t>
      </w:r>
      <w:r w:rsidR="000A194E">
        <w:rPr>
          <w:lang w:val="fr-BE"/>
        </w:rPr>
        <w:t xml:space="preserve"> médicale ?</w:t>
      </w:r>
    </w:p>
    <w:p w14:paraId="150D692A" w14:textId="1351790E" w:rsidR="00E573B9" w:rsidRDefault="000A194E" w:rsidP="00B6413B">
      <w:pPr>
        <w:spacing w:after="0"/>
        <w:rPr>
          <w:lang w:val="fr-BE"/>
        </w:rPr>
      </w:pPr>
      <w:r>
        <w:rPr>
          <w:lang w:val="fr-BE"/>
        </w:rPr>
        <w:t xml:space="preserve">L’IA </w:t>
      </w:r>
      <w:r w:rsidR="00E573B9">
        <w:rPr>
          <w:lang w:val="fr-BE"/>
        </w:rPr>
        <w:t xml:space="preserve">modifie la pratique et libère du temps pour </w:t>
      </w:r>
      <w:r>
        <w:rPr>
          <w:lang w:val="fr-BE"/>
        </w:rPr>
        <w:t xml:space="preserve">la </w:t>
      </w:r>
      <w:r w:rsidR="00E573B9">
        <w:rPr>
          <w:lang w:val="fr-BE"/>
        </w:rPr>
        <w:t>prise en charge</w:t>
      </w:r>
      <w:r>
        <w:rPr>
          <w:lang w:val="fr-BE"/>
        </w:rPr>
        <w:t xml:space="preserve"> des patients</w:t>
      </w:r>
      <w:r w:rsidR="00E573B9">
        <w:rPr>
          <w:lang w:val="fr-BE"/>
        </w:rPr>
        <w:t xml:space="preserve">. </w:t>
      </w:r>
      <w:r>
        <w:rPr>
          <w:lang w:val="fr-BE"/>
        </w:rPr>
        <w:t>La r</w:t>
      </w:r>
      <w:r w:rsidR="00E573B9">
        <w:rPr>
          <w:lang w:val="fr-BE"/>
        </w:rPr>
        <w:t xml:space="preserve">elation patient/médecin va être modifiée : </w:t>
      </w:r>
      <w:r>
        <w:rPr>
          <w:lang w:val="fr-BE"/>
        </w:rPr>
        <w:t>d’une part, le</w:t>
      </w:r>
      <w:r w:rsidR="00E573B9">
        <w:rPr>
          <w:lang w:val="fr-BE"/>
        </w:rPr>
        <w:t xml:space="preserve"> médecin </w:t>
      </w:r>
      <w:r>
        <w:rPr>
          <w:lang w:val="fr-BE"/>
        </w:rPr>
        <w:t xml:space="preserve">est aidé par l’IA </w:t>
      </w:r>
      <w:r w:rsidR="00E573B9">
        <w:rPr>
          <w:lang w:val="fr-BE"/>
        </w:rPr>
        <w:t xml:space="preserve">dans </w:t>
      </w:r>
      <w:r>
        <w:rPr>
          <w:lang w:val="fr-BE"/>
        </w:rPr>
        <w:t xml:space="preserve">la </w:t>
      </w:r>
      <w:r w:rsidR="00E573B9">
        <w:rPr>
          <w:lang w:val="fr-BE"/>
        </w:rPr>
        <w:t>mise à jour du dossier</w:t>
      </w:r>
      <w:r w:rsidR="00AC09C5">
        <w:rPr>
          <w:lang w:val="fr-BE"/>
        </w:rPr>
        <w:t> ;</w:t>
      </w:r>
      <w:r>
        <w:rPr>
          <w:lang w:val="fr-BE"/>
        </w:rPr>
        <w:t xml:space="preserve"> d’autre part, le médecin </w:t>
      </w:r>
      <w:r w:rsidR="00E573B9">
        <w:rPr>
          <w:lang w:val="fr-BE"/>
        </w:rPr>
        <w:t>communique</w:t>
      </w:r>
      <w:r>
        <w:rPr>
          <w:lang w:val="fr-BE"/>
        </w:rPr>
        <w:t xml:space="preserve"> au patient le</w:t>
      </w:r>
      <w:r w:rsidR="00E573B9">
        <w:rPr>
          <w:lang w:val="fr-BE"/>
        </w:rPr>
        <w:t xml:space="preserve"> type d’outil utilisé</w:t>
      </w:r>
      <w:r>
        <w:rPr>
          <w:lang w:val="fr-BE"/>
        </w:rPr>
        <w:t>.</w:t>
      </w:r>
      <w:r w:rsidR="00E573B9">
        <w:rPr>
          <w:lang w:val="fr-BE"/>
        </w:rPr>
        <w:t xml:space="preserve"> </w:t>
      </w:r>
      <w:r>
        <w:rPr>
          <w:lang w:val="fr-BE"/>
        </w:rPr>
        <w:t xml:space="preserve">La </w:t>
      </w:r>
      <w:r w:rsidR="00E573B9">
        <w:rPr>
          <w:lang w:val="fr-BE"/>
        </w:rPr>
        <w:t xml:space="preserve">relation </w:t>
      </w:r>
      <w:r>
        <w:rPr>
          <w:lang w:val="fr-BE"/>
        </w:rPr>
        <w:t xml:space="preserve">doit être </w:t>
      </w:r>
      <w:r w:rsidR="00E573B9">
        <w:rPr>
          <w:lang w:val="fr-BE"/>
        </w:rPr>
        <w:t xml:space="preserve">de confiance. </w:t>
      </w:r>
      <w:r>
        <w:rPr>
          <w:lang w:val="fr-BE"/>
        </w:rPr>
        <w:t>Le p</w:t>
      </w:r>
      <w:r w:rsidR="00E573B9">
        <w:rPr>
          <w:lang w:val="fr-BE"/>
        </w:rPr>
        <w:t xml:space="preserve">atient reste maître de </w:t>
      </w:r>
      <w:r>
        <w:rPr>
          <w:lang w:val="fr-BE"/>
        </w:rPr>
        <w:t xml:space="preserve">sa </w:t>
      </w:r>
      <w:r w:rsidR="00E573B9">
        <w:rPr>
          <w:lang w:val="fr-BE"/>
        </w:rPr>
        <w:t xml:space="preserve">décision. </w:t>
      </w:r>
    </w:p>
    <w:p w14:paraId="685D9FF6" w14:textId="77777777" w:rsidR="00396CD6" w:rsidRDefault="00396CD6" w:rsidP="00B6413B">
      <w:pPr>
        <w:spacing w:after="0"/>
        <w:rPr>
          <w:lang w:val="fr-BE"/>
        </w:rPr>
      </w:pPr>
    </w:p>
    <w:p w14:paraId="0FF0A0E2" w14:textId="2305169B" w:rsidR="00396CD6" w:rsidRDefault="00396CD6" w:rsidP="00B6413B">
      <w:pPr>
        <w:spacing w:after="0"/>
        <w:rPr>
          <w:lang w:val="fr-BE"/>
        </w:rPr>
      </w:pPr>
      <w:r>
        <w:rPr>
          <w:lang w:val="fr-BE"/>
        </w:rPr>
        <w:t>PSH ?</w:t>
      </w:r>
    </w:p>
    <w:p w14:paraId="770F8AC6" w14:textId="095B831C" w:rsidR="00396CD6" w:rsidRDefault="00A023E3" w:rsidP="00B6413B">
      <w:pPr>
        <w:spacing w:after="0"/>
        <w:rPr>
          <w:lang w:val="fr-BE"/>
        </w:rPr>
      </w:pPr>
      <w:r>
        <w:rPr>
          <w:lang w:val="fr-BE"/>
        </w:rPr>
        <w:t>Les PSH n</w:t>
      </w:r>
      <w:r w:rsidR="00396CD6">
        <w:rPr>
          <w:lang w:val="fr-BE"/>
        </w:rPr>
        <w:t>e peuvent pas être exclu</w:t>
      </w:r>
      <w:r>
        <w:rPr>
          <w:lang w:val="fr-BE"/>
        </w:rPr>
        <w:t>e</w:t>
      </w:r>
      <w:r w:rsidR="00396CD6">
        <w:rPr>
          <w:lang w:val="fr-BE"/>
        </w:rPr>
        <w:t xml:space="preserve">s. </w:t>
      </w:r>
      <w:r>
        <w:rPr>
          <w:lang w:val="fr-BE"/>
        </w:rPr>
        <w:t>L’a</w:t>
      </w:r>
      <w:r w:rsidR="00396CD6">
        <w:rPr>
          <w:lang w:val="fr-BE"/>
        </w:rPr>
        <w:t xml:space="preserve">ccès </w:t>
      </w:r>
      <w:r>
        <w:rPr>
          <w:lang w:val="fr-BE"/>
        </w:rPr>
        <w:t xml:space="preserve">doit être garanti </w:t>
      </w:r>
      <w:r w:rsidR="00396CD6">
        <w:rPr>
          <w:lang w:val="fr-BE"/>
        </w:rPr>
        <w:t xml:space="preserve">pour tous les patients. Certaines études demandent l’inclusion de certains profils, </w:t>
      </w:r>
      <w:r>
        <w:rPr>
          <w:lang w:val="fr-BE"/>
        </w:rPr>
        <w:t xml:space="preserve">cela </w:t>
      </w:r>
      <w:r w:rsidR="00396CD6">
        <w:rPr>
          <w:lang w:val="fr-BE"/>
        </w:rPr>
        <w:t xml:space="preserve">dépend de l’objet de l’étude. </w:t>
      </w:r>
      <w:r>
        <w:rPr>
          <w:lang w:val="fr-BE"/>
        </w:rPr>
        <w:t>Toutefois, l’é</w:t>
      </w:r>
      <w:r w:rsidR="00396CD6">
        <w:rPr>
          <w:lang w:val="fr-BE"/>
        </w:rPr>
        <w:t>galité de traitement</w:t>
      </w:r>
      <w:r>
        <w:rPr>
          <w:lang w:val="fr-BE"/>
        </w:rPr>
        <w:t xml:space="preserve"> doit être garantie. </w:t>
      </w:r>
    </w:p>
    <w:p w14:paraId="56686F92" w14:textId="77777777" w:rsidR="00396CD6" w:rsidRDefault="00396CD6" w:rsidP="00B6413B">
      <w:pPr>
        <w:spacing w:after="0"/>
        <w:rPr>
          <w:lang w:val="fr-BE"/>
        </w:rPr>
      </w:pPr>
    </w:p>
    <w:p w14:paraId="600151ED" w14:textId="690C6EC2" w:rsidR="00396CD6" w:rsidRDefault="00396CD6" w:rsidP="00B6413B">
      <w:pPr>
        <w:spacing w:after="0"/>
        <w:rPr>
          <w:lang w:val="fr-BE"/>
        </w:rPr>
      </w:pPr>
      <w:r>
        <w:rPr>
          <w:lang w:val="fr-BE"/>
        </w:rPr>
        <w:lastRenderedPageBreak/>
        <w:t>Discriminations ?</w:t>
      </w:r>
    </w:p>
    <w:p w14:paraId="70CC2716" w14:textId="68C756AF" w:rsidR="00396CD6" w:rsidRDefault="00396CD6" w:rsidP="00B6413B">
      <w:pPr>
        <w:spacing w:after="0"/>
        <w:rPr>
          <w:lang w:val="fr-BE"/>
        </w:rPr>
      </w:pPr>
      <w:r>
        <w:rPr>
          <w:lang w:val="fr-BE"/>
        </w:rPr>
        <w:t>Oui</w:t>
      </w:r>
      <w:r w:rsidR="00AC09C5">
        <w:rPr>
          <w:lang w:val="fr-BE"/>
        </w:rPr>
        <w:t xml:space="preserve"> il y en a</w:t>
      </w:r>
      <w:r>
        <w:rPr>
          <w:lang w:val="fr-BE"/>
        </w:rPr>
        <w:t>, mais il faut pouvoir les analyser et les contrôler. C</w:t>
      </w:r>
      <w:r w:rsidR="00A023E3">
        <w:rPr>
          <w:lang w:val="fr-BE"/>
        </w:rPr>
        <w:t>ela demande un c</w:t>
      </w:r>
      <w:r>
        <w:rPr>
          <w:lang w:val="fr-BE"/>
        </w:rPr>
        <w:t xml:space="preserve">ontrôle humain de la qualité des IA. </w:t>
      </w:r>
      <w:r w:rsidR="00A023E3">
        <w:rPr>
          <w:lang w:val="fr-BE"/>
        </w:rPr>
        <w:t>Voir ci-dessus la</w:t>
      </w:r>
      <w:r>
        <w:rPr>
          <w:lang w:val="fr-BE"/>
        </w:rPr>
        <w:t xml:space="preserve"> gestion de projet</w:t>
      </w:r>
      <w:r w:rsidR="00A023E3">
        <w:rPr>
          <w:lang w:val="fr-BE"/>
        </w:rPr>
        <w:t xml:space="preserve"> pratiquée au CHIREC</w:t>
      </w:r>
      <w:r>
        <w:rPr>
          <w:lang w:val="fr-BE"/>
        </w:rPr>
        <w:t>, avec décision oui/non.</w:t>
      </w:r>
    </w:p>
    <w:p w14:paraId="65CB9039" w14:textId="77777777" w:rsidR="00396CD6" w:rsidRDefault="00396CD6" w:rsidP="00B6413B">
      <w:pPr>
        <w:spacing w:after="0"/>
        <w:rPr>
          <w:lang w:val="fr-BE"/>
        </w:rPr>
      </w:pPr>
    </w:p>
    <w:p w14:paraId="4658DFB8" w14:textId="5645F7C9" w:rsidR="00396CD6" w:rsidRDefault="00396CD6" w:rsidP="00B6413B">
      <w:pPr>
        <w:spacing w:after="0"/>
        <w:rPr>
          <w:lang w:val="fr-BE"/>
        </w:rPr>
      </w:pPr>
      <w:r>
        <w:rPr>
          <w:lang w:val="fr-BE"/>
        </w:rPr>
        <w:t xml:space="preserve">Consentement pour </w:t>
      </w:r>
      <w:r w:rsidR="00A023E3">
        <w:rPr>
          <w:lang w:val="fr-BE"/>
        </w:rPr>
        <w:t xml:space="preserve">les </w:t>
      </w:r>
      <w:r>
        <w:rPr>
          <w:lang w:val="fr-BE"/>
        </w:rPr>
        <w:t>p</w:t>
      </w:r>
      <w:r w:rsidR="00A023E3">
        <w:rPr>
          <w:lang w:val="fr-BE"/>
        </w:rPr>
        <w:t xml:space="preserve">rogrammes </w:t>
      </w:r>
      <w:r>
        <w:rPr>
          <w:lang w:val="fr-BE"/>
        </w:rPr>
        <w:t>de recherche ?</w:t>
      </w:r>
    </w:p>
    <w:p w14:paraId="3B4739FF" w14:textId="327AC66F" w:rsidR="00396CD6" w:rsidRDefault="00A023E3" w:rsidP="00B6413B">
      <w:pPr>
        <w:spacing w:after="0"/>
        <w:rPr>
          <w:lang w:val="fr-BE"/>
        </w:rPr>
      </w:pPr>
      <w:r>
        <w:rPr>
          <w:lang w:val="fr-BE"/>
        </w:rPr>
        <w:t>Le patient</w:t>
      </w:r>
      <w:r w:rsidR="00396CD6">
        <w:rPr>
          <w:lang w:val="fr-BE"/>
        </w:rPr>
        <w:t xml:space="preserve"> a le droit de retirer son consentement. </w:t>
      </w:r>
      <w:r>
        <w:rPr>
          <w:lang w:val="fr-BE"/>
        </w:rPr>
        <w:t>C’est s</w:t>
      </w:r>
      <w:r w:rsidR="00396CD6">
        <w:rPr>
          <w:lang w:val="fr-BE"/>
        </w:rPr>
        <w:t xml:space="preserve">upervisé par </w:t>
      </w:r>
      <w:r>
        <w:rPr>
          <w:lang w:val="fr-BE"/>
        </w:rPr>
        <w:t xml:space="preserve">les </w:t>
      </w:r>
      <w:r w:rsidR="00396CD6">
        <w:rPr>
          <w:lang w:val="fr-BE"/>
        </w:rPr>
        <w:t xml:space="preserve">comités d’éthique. </w:t>
      </w:r>
      <w:r>
        <w:rPr>
          <w:lang w:val="fr-BE"/>
        </w:rPr>
        <w:t xml:space="preserve">Exception : la </w:t>
      </w:r>
      <w:r w:rsidR="00396CD6">
        <w:rPr>
          <w:lang w:val="fr-BE"/>
        </w:rPr>
        <w:t xml:space="preserve">réutilisation des données de santé mais ce n’est pas encore clair. </w:t>
      </w:r>
      <w:r>
        <w:rPr>
          <w:lang w:val="fr-BE"/>
        </w:rPr>
        <w:t xml:space="preserve">Le </w:t>
      </w:r>
      <w:r w:rsidR="00396CD6">
        <w:rPr>
          <w:lang w:val="fr-BE"/>
        </w:rPr>
        <w:t xml:space="preserve">RGPD reste </w:t>
      </w:r>
      <w:r>
        <w:rPr>
          <w:lang w:val="fr-BE"/>
        </w:rPr>
        <w:t>la</w:t>
      </w:r>
      <w:r w:rsidR="00396CD6">
        <w:rPr>
          <w:lang w:val="fr-BE"/>
        </w:rPr>
        <w:t xml:space="preserve"> base. </w:t>
      </w:r>
      <w:r>
        <w:rPr>
          <w:lang w:val="fr-BE"/>
        </w:rPr>
        <w:t>C’est de là que vient l’o</w:t>
      </w:r>
      <w:r w:rsidR="00396CD6">
        <w:rPr>
          <w:lang w:val="fr-BE"/>
        </w:rPr>
        <w:t xml:space="preserve">bligation d’avoir </w:t>
      </w:r>
      <w:r>
        <w:rPr>
          <w:lang w:val="fr-BE"/>
        </w:rPr>
        <w:t xml:space="preserve">un </w:t>
      </w:r>
      <w:r w:rsidR="00396CD6">
        <w:rPr>
          <w:lang w:val="fr-BE"/>
        </w:rPr>
        <w:t xml:space="preserve">DPO dans </w:t>
      </w:r>
      <w:r>
        <w:rPr>
          <w:lang w:val="fr-BE"/>
        </w:rPr>
        <w:t xml:space="preserve">les </w:t>
      </w:r>
      <w:r w:rsidR="00396CD6">
        <w:rPr>
          <w:lang w:val="fr-BE"/>
        </w:rPr>
        <w:t>hôpitaux</w:t>
      </w:r>
      <w:r>
        <w:rPr>
          <w:lang w:val="fr-BE"/>
        </w:rPr>
        <w:t xml:space="preserve"> et un</w:t>
      </w:r>
      <w:r w:rsidR="00396CD6">
        <w:rPr>
          <w:lang w:val="fr-BE"/>
        </w:rPr>
        <w:t xml:space="preserve"> </w:t>
      </w:r>
      <w:r w:rsidR="00396CD6" w:rsidRPr="00AC09C5">
        <w:rPr>
          <w:i/>
          <w:iCs/>
          <w:lang w:val="fr-BE"/>
        </w:rPr>
        <w:t>AI officer</w:t>
      </w:r>
      <w:r w:rsidR="00396CD6">
        <w:rPr>
          <w:lang w:val="fr-BE"/>
        </w:rPr>
        <w:t xml:space="preserve"> pour contrôle</w:t>
      </w:r>
      <w:r>
        <w:rPr>
          <w:lang w:val="fr-BE"/>
        </w:rPr>
        <w:t>r</w:t>
      </w:r>
      <w:r w:rsidR="00396CD6">
        <w:rPr>
          <w:lang w:val="fr-BE"/>
        </w:rPr>
        <w:t xml:space="preserve"> </w:t>
      </w:r>
      <w:r>
        <w:rPr>
          <w:lang w:val="fr-BE"/>
        </w:rPr>
        <w:t>l</w:t>
      </w:r>
      <w:r w:rsidR="00396CD6">
        <w:rPr>
          <w:lang w:val="fr-BE"/>
        </w:rPr>
        <w:t xml:space="preserve">es risques. </w:t>
      </w:r>
      <w:r>
        <w:rPr>
          <w:lang w:val="fr-BE"/>
        </w:rPr>
        <w:t>Il faudrait v</w:t>
      </w:r>
      <w:r w:rsidR="00396CD6">
        <w:rPr>
          <w:lang w:val="fr-BE"/>
        </w:rPr>
        <w:t xml:space="preserve">oir comment </w:t>
      </w:r>
      <w:r w:rsidR="00AC09C5">
        <w:rPr>
          <w:lang w:val="fr-BE"/>
        </w:rPr>
        <w:t xml:space="preserve">les </w:t>
      </w:r>
      <w:r w:rsidR="00396CD6">
        <w:rPr>
          <w:lang w:val="fr-BE"/>
        </w:rPr>
        <w:t>hôpitaux peuvent être financés pour cette charge de travail.</w:t>
      </w:r>
      <w:r>
        <w:rPr>
          <w:lang w:val="fr-BE"/>
        </w:rPr>
        <w:t xml:space="preserve"> Les recherches sont supervisées </w:t>
      </w:r>
      <w:r w:rsidR="00396CD6">
        <w:rPr>
          <w:lang w:val="fr-BE"/>
        </w:rPr>
        <w:t xml:space="preserve">par </w:t>
      </w:r>
      <w:r>
        <w:rPr>
          <w:lang w:val="fr-BE"/>
        </w:rPr>
        <w:t xml:space="preserve">les </w:t>
      </w:r>
      <w:r w:rsidR="00396CD6">
        <w:rPr>
          <w:lang w:val="fr-BE"/>
        </w:rPr>
        <w:t>comité</w:t>
      </w:r>
      <w:r>
        <w:rPr>
          <w:lang w:val="fr-BE"/>
        </w:rPr>
        <w:t>s</w:t>
      </w:r>
      <w:r w:rsidR="00396CD6">
        <w:rPr>
          <w:lang w:val="fr-BE"/>
        </w:rPr>
        <w:t xml:space="preserve"> d’éthique. </w:t>
      </w:r>
      <w:r>
        <w:rPr>
          <w:lang w:val="fr-BE"/>
        </w:rPr>
        <w:t xml:space="preserve">Les </w:t>
      </w:r>
      <w:r w:rsidR="00396CD6">
        <w:rPr>
          <w:lang w:val="fr-BE"/>
        </w:rPr>
        <w:t xml:space="preserve">données secondaires </w:t>
      </w:r>
      <w:r>
        <w:rPr>
          <w:lang w:val="fr-BE"/>
        </w:rPr>
        <w:t>sont</w:t>
      </w:r>
      <w:r w:rsidR="00396CD6">
        <w:rPr>
          <w:lang w:val="fr-BE"/>
        </w:rPr>
        <w:t xml:space="preserve"> anonymisées</w:t>
      </w:r>
      <w:r>
        <w:rPr>
          <w:lang w:val="fr-BE"/>
        </w:rPr>
        <w:t xml:space="preserve">. C’est une question </w:t>
      </w:r>
      <w:r w:rsidR="00396CD6">
        <w:rPr>
          <w:lang w:val="fr-BE"/>
        </w:rPr>
        <w:t xml:space="preserve"> en cours de discussion. </w:t>
      </w:r>
    </w:p>
    <w:p w14:paraId="397D3337" w14:textId="48416797" w:rsidR="00396CD6" w:rsidRDefault="00396CD6" w:rsidP="00B6413B">
      <w:pPr>
        <w:spacing w:after="0"/>
        <w:rPr>
          <w:lang w:val="fr-BE"/>
        </w:rPr>
      </w:pPr>
      <w:r>
        <w:rPr>
          <w:lang w:val="fr-BE"/>
        </w:rPr>
        <w:t xml:space="preserve">Qui collecte </w:t>
      </w:r>
      <w:r w:rsidR="00137887">
        <w:rPr>
          <w:lang w:val="fr-BE"/>
        </w:rPr>
        <w:t xml:space="preserve">les </w:t>
      </w:r>
      <w:r>
        <w:rPr>
          <w:lang w:val="fr-BE"/>
        </w:rPr>
        <w:t xml:space="preserve">données ? </w:t>
      </w:r>
      <w:r w:rsidR="00137887">
        <w:rPr>
          <w:lang w:val="fr-BE"/>
        </w:rPr>
        <w:t>Le p</w:t>
      </w:r>
      <w:r>
        <w:rPr>
          <w:lang w:val="fr-BE"/>
        </w:rPr>
        <w:t xml:space="preserve">restataire de soins. </w:t>
      </w:r>
      <w:r w:rsidR="00137887">
        <w:rPr>
          <w:lang w:val="fr-BE"/>
        </w:rPr>
        <w:t>Elles sont traitées</w:t>
      </w:r>
      <w:r>
        <w:rPr>
          <w:lang w:val="fr-BE"/>
        </w:rPr>
        <w:t xml:space="preserve"> par </w:t>
      </w:r>
      <w:r w:rsidR="00137887">
        <w:rPr>
          <w:lang w:val="fr-BE"/>
        </w:rPr>
        <w:t xml:space="preserve">le </w:t>
      </w:r>
      <w:r>
        <w:rPr>
          <w:lang w:val="fr-BE"/>
        </w:rPr>
        <w:t xml:space="preserve">responsable du traitement (médecin directeur). </w:t>
      </w:r>
      <w:r w:rsidR="00137887">
        <w:rPr>
          <w:lang w:val="fr-BE"/>
        </w:rPr>
        <w:t>L’i</w:t>
      </w:r>
      <w:r>
        <w:rPr>
          <w:lang w:val="fr-BE"/>
        </w:rPr>
        <w:t xml:space="preserve">nstitution a </w:t>
      </w:r>
      <w:r w:rsidR="00137887">
        <w:rPr>
          <w:lang w:val="fr-BE"/>
        </w:rPr>
        <w:t>l’</w:t>
      </w:r>
      <w:r>
        <w:rPr>
          <w:lang w:val="fr-BE"/>
        </w:rPr>
        <w:t xml:space="preserve">obligation de protéger les données. </w:t>
      </w:r>
      <w:r w:rsidR="00137887">
        <w:rPr>
          <w:lang w:val="fr-BE"/>
        </w:rPr>
        <w:t>C’est une o</w:t>
      </w:r>
      <w:r>
        <w:rPr>
          <w:lang w:val="fr-BE"/>
        </w:rPr>
        <w:t>bligation légale générale, pas seulement lié</w:t>
      </w:r>
      <w:r w:rsidR="00137887">
        <w:rPr>
          <w:lang w:val="fr-BE"/>
        </w:rPr>
        <w:t>e</w:t>
      </w:r>
      <w:r>
        <w:rPr>
          <w:lang w:val="fr-BE"/>
        </w:rPr>
        <w:t xml:space="preserve"> à IA. Q</w:t>
      </w:r>
      <w:r w:rsidR="00AC09C5">
        <w:rPr>
          <w:lang w:val="fr-BE"/>
        </w:rPr>
        <w:t>uan</w:t>
      </w:r>
      <w:r>
        <w:rPr>
          <w:lang w:val="fr-BE"/>
        </w:rPr>
        <w:t xml:space="preserve">d </w:t>
      </w:r>
      <w:r w:rsidR="00137887">
        <w:rPr>
          <w:lang w:val="fr-BE"/>
        </w:rPr>
        <w:t xml:space="preserve">les données sont </w:t>
      </w:r>
      <w:r>
        <w:rPr>
          <w:lang w:val="fr-BE"/>
        </w:rPr>
        <w:t>envoyées dans</w:t>
      </w:r>
      <w:r w:rsidR="00137887">
        <w:rPr>
          <w:lang w:val="fr-BE"/>
        </w:rPr>
        <w:t xml:space="preserve"> des</w:t>
      </w:r>
      <w:r>
        <w:rPr>
          <w:lang w:val="fr-BE"/>
        </w:rPr>
        <w:t xml:space="preserve"> IA génératives, </w:t>
      </w:r>
      <w:r w:rsidR="00137887">
        <w:rPr>
          <w:lang w:val="fr-BE"/>
        </w:rPr>
        <w:t xml:space="preserve">elles </w:t>
      </w:r>
      <w:r>
        <w:rPr>
          <w:lang w:val="fr-BE"/>
        </w:rPr>
        <w:t>d</w:t>
      </w:r>
      <w:r w:rsidR="00137887">
        <w:rPr>
          <w:lang w:val="fr-BE"/>
        </w:rPr>
        <w:t>oivent</w:t>
      </w:r>
      <w:r>
        <w:rPr>
          <w:lang w:val="fr-BE"/>
        </w:rPr>
        <w:t xml:space="preserve"> être anonymisées.</w:t>
      </w:r>
      <w:r w:rsidR="00BB6057">
        <w:rPr>
          <w:lang w:val="fr-BE"/>
        </w:rPr>
        <w:t xml:space="preserve"> </w:t>
      </w:r>
    </w:p>
    <w:p w14:paraId="4D1FAA1B" w14:textId="18C80C9F" w:rsidR="00396CD6" w:rsidRDefault="00BB6057" w:rsidP="00B6413B">
      <w:pPr>
        <w:spacing w:after="0"/>
        <w:rPr>
          <w:lang w:val="fr-BE"/>
        </w:rPr>
      </w:pPr>
      <w:r>
        <w:rPr>
          <w:lang w:val="fr-BE"/>
        </w:rPr>
        <w:t>Le</w:t>
      </w:r>
      <w:r w:rsidR="00AC09C5">
        <w:rPr>
          <w:lang w:val="fr-BE"/>
        </w:rPr>
        <w:t>s</w:t>
      </w:r>
      <w:r>
        <w:rPr>
          <w:lang w:val="fr-BE"/>
        </w:rPr>
        <w:t xml:space="preserve"> principe</w:t>
      </w:r>
      <w:r w:rsidR="00AC09C5">
        <w:rPr>
          <w:lang w:val="fr-BE"/>
        </w:rPr>
        <w:t>s</w:t>
      </w:r>
      <w:r>
        <w:rPr>
          <w:lang w:val="fr-BE"/>
        </w:rPr>
        <w:t xml:space="preserve"> du s</w:t>
      </w:r>
      <w:r w:rsidR="00396CD6">
        <w:rPr>
          <w:lang w:val="fr-BE"/>
        </w:rPr>
        <w:t>ecret professionnel</w:t>
      </w:r>
      <w:r>
        <w:rPr>
          <w:lang w:val="fr-BE"/>
        </w:rPr>
        <w:t xml:space="preserve"> et de la </w:t>
      </w:r>
      <w:r w:rsidR="00396CD6">
        <w:rPr>
          <w:lang w:val="fr-BE"/>
        </w:rPr>
        <w:t>confidentialité</w:t>
      </w:r>
      <w:r>
        <w:rPr>
          <w:lang w:val="fr-BE"/>
        </w:rPr>
        <w:t xml:space="preserve"> n</w:t>
      </w:r>
      <w:r w:rsidR="00396CD6">
        <w:rPr>
          <w:lang w:val="fr-BE"/>
        </w:rPr>
        <w:t>e change</w:t>
      </w:r>
      <w:r>
        <w:rPr>
          <w:lang w:val="fr-BE"/>
        </w:rPr>
        <w:t>nt</w:t>
      </w:r>
      <w:r w:rsidR="00396CD6">
        <w:rPr>
          <w:lang w:val="fr-BE"/>
        </w:rPr>
        <w:t xml:space="preserve"> pas. C</w:t>
      </w:r>
      <w:r>
        <w:rPr>
          <w:lang w:val="fr-BE"/>
        </w:rPr>
        <w:t>ela relève du c</w:t>
      </w:r>
      <w:r w:rsidR="00396CD6">
        <w:rPr>
          <w:lang w:val="fr-BE"/>
        </w:rPr>
        <w:t xml:space="preserve">ode pénal. </w:t>
      </w:r>
      <w:r>
        <w:rPr>
          <w:lang w:val="fr-BE"/>
        </w:rPr>
        <w:t>Il est de la r</w:t>
      </w:r>
      <w:r w:rsidR="00396CD6">
        <w:rPr>
          <w:lang w:val="fr-BE"/>
        </w:rPr>
        <w:t xml:space="preserve">esponsabilité du médecin de ne pas rompre ce secret. Il faut </w:t>
      </w:r>
      <w:r>
        <w:rPr>
          <w:lang w:val="fr-BE"/>
        </w:rPr>
        <w:t xml:space="preserve">donc </w:t>
      </w:r>
      <w:r w:rsidR="00396CD6">
        <w:rPr>
          <w:lang w:val="fr-BE"/>
        </w:rPr>
        <w:t xml:space="preserve">maîtriser la façon dont l’IA utilise les données. </w:t>
      </w:r>
      <w:r>
        <w:rPr>
          <w:lang w:val="fr-BE"/>
        </w:rPr>
        <w:t>Cela peut aboutir à des condamnations.</w:t>
      </w:r>
      <w:r w:rsidR="002F3B72">
        <w:rPr>
          <w:lang w:val="fr-BE"/>
        </w:rPr>
        <w:t xml:space="preserve"> </w:t>
      </w:r>
    </w:p>
    <w:p w14:paraId="4292DA91" w14:textId="77777777" w:rsidR="008B16A7" w:rsidRDefault="008B16A7" w:rsidP="00B6413B">
      <w:pPr>
        <w:spacing w:after="0"/>
        <w:rPr>
          <w:lang w:val="fr-BE"/>
        </w:rPr>
      </w:pPr>
    </w:p>
    <w:p w14:paraId="717F89BF" w14:textId="0846A981" w:rsidR="008B16A7" w:rsidRDefault="008B16A7" w:rsidP="00B6413B">
      <w:pPr>
        <w:spacing w:after="0"/>
        <w:rPr>
          <w:lang w:val="fr-BE"/>
        </w:rPr>
      </w:pPr>
      <w:r>
        <w:rPr>
          <w:lang w:val="fr-BE"/>
        </w:rPr>
        <w:t>Défis de l’</w:t>
      </w:r>
      <w:r w:rsidR="00AC09C5">
        <w:rPr>
          <w:lang w:val="fr-BE"/>
        </w:rPr>
        <w:t>utilisation de l’</w:t>
      </w:r>
      <w:r>
        <w:rPr>
          <w:lang w:val="fr-BE"/>
        </w:rPr>
        <w:t>IA ?</w:t>
      </w:r>
    </w:p>
    <w:p w14:paraId="649427B2" w14:textId="77777777" w:rsidR="00D526F8" w:rsidRPr="00D526F8" w:rsidRDefault="008B16A7" w:rsidP="00D526F8">
      <w:pPr>
        <w:pStyle w:val="Paragraphedeliste"/>
        <w:numPr>
          <w:ilvl w:val="0"/>
          <w:numId w:val="4"/>
        </w:numPr>
        <w:spacing w:after="0"/>
        <w:rPr>
          <w:lang w:val="fr-BE"/>
        </w:rPr>
      </w:pPr>
      <w:r w:rsidRPr="00D526F8">
        <w:rPr>
          <w:lang w:val="fr-BE"/>
        </w:rPr>
        <w:t>Contrôler</w:t>
      </w:r>
      <w:r w:rsidR="00D526F8" w:rsidRPr="00D526F8">
        <w:rPr>
          <w:lang w:val="fr-BE"/>
        </w:rPr>
        <w:t>.</w:t>
      </w:r>
    </w:p>
    <w:p w14:paraId="1F8208D2" w14:textId="77777777" w:rsidR="00D526F8" w:rsidRPr="00D526F8" w:rsidRDefault="00D526F8" w:rsidP="00D526F8">
      <w:pPr>
        <w:pStyle w:val="Paragraphedeliste"/>
        <w:numPr>
          <w:ilvl w:val="0"/>
          <w:numId w:val="4"/>
        </w:numPr>
        <w:spacing w:after="0"/>
        <w:rPr>
          <w:lang w:val="fr-BE"/>
        </w:rPr>
      </w:pPr>
      <w:r w:rsidRPr="00D526F8">
        <w:rPr>
          <w:lang w:val="fr-BE"/>
        </w:rPr>
        <w:t>U</w:t>
      </w:r>
      <w:r w:rsidR="008B16A7" w:rsidRPr="00D526F8">
        <w:rPr>
          <w:lang w:val="fr-BE"/>
        </w:rPr>
        <w:t xml:space="preserve">tiliser l’opportunité d’améliorer soins. </w:t>
      </w:r>
    </w:p>
    <w:p w14:paraId="1AA9043D" w14:textId="69F4C9B8" w:rsidR="008B16A7" w:rsidRPr="00D526F8" w:rsidRDefault="008B16A7" w:rsidP="00D526F8">
      <w:pPr>
        <w:pStyle w:val="Paragraphedeliste"/>
        <w:numPr>
          <w:ilvl w:val="0"/>
          <w:numId w:val="4"/>
        </w:numPr>
        <w:spacing w:after="0"/>
        <w:rPr>
          <w:lang w:val="fr-BE"/>
        </w:rPr>
      </w:pPr>
      <w:r w:rsidRPr="00D526F8">
        <w:rPr>
          <w:lang w:val="fr-BE"/>
        </w:rPr>
        <w:t xml:space="preserve">Responsabilité de la gouvernance : vérifier que </w:t>
      </w:r>
      <w:r w:rsidR="00D526F8" w:rsidRPr="00D526F8">
        <w:rPr>
          <w:lang w:val="fr-BE"/>
        </w:rPr>
        <w:t xml:space="preserve">les principes de </w:t>
      </w:r>
      <w:r w:rsidRPr="00D526F8">
        <w:rPr>
          <w:lang w:val="fr-BE"/>
        </w:rPr>
        <w:t xml:space="preserve">responsabilité, </w:t>
      </w:r>
      <w:r w:rsidR="00AC09C5">
        <w:rPr>
          <w:lang w:val="fr-BE"/>
        </w:rPr>
        <w:t xml:space="preserve">de </w:t>
      </w:r>
      <w:r w:rsidRPr="00D526F8">
        <w:rPr>
          <w:lang w:val="fr-BE"/>
        </w:rPr>
        <w:t xml:space="preserve">transparence, </w:t>
      </w:r>
      <w:r w:rsidR="00AC09C5">
        <w:rPr>
          <w:lang w:val="fr-BE"/>
        </w:rPr>
        <w:t xml:space="preserve">de </w:t>
      </w:r>
      <w:r w:rsidRPr="00D526F8">
        <w:rPr>
          <w:lang w:val="fr-BE"/>
        </w:rPr>
        <w:t xml:space="preserve">conformité </w:t>
      </w:r>
      <w:r w:rsidR="00AC09C5">
        <w:rPr>
          <w:lang w:val="fr-BE"/>
        </w:rPr>
        <w:t>aux</w:t>
      </w:r>
      <w:r w:rsidRPr="00D526F8">
        <w:rPr>
          <w:lang w:val="fr-BE"/>
        </w:rPr>
        <w:t xml:space="preserve"> lois, </w:t>
      </w:r>
      <w:r w:rsidR="00AC09C5">
        <w:rPr>
          <w:lang w:val="fr-BE"/>
        </w:rPr>
        <w:t xml:space="preserve">de </w:t>
      </w:r>
      <w:r w:rsidRPr="00D526F8">
        <w:rPr>
          <w:lang w:val="fr-BE"/>
        </w:rPr>
        <w:t>respect des personnes et des données</w:t>
      </w:r>
      <w:r w:rsidR="00D526F8" w:rsidRPr="00D526F8">
        <w:rPr>
          <w:lang w:val="fr-BE"/>
        </w:rPr>
        <w:t xml:space="preserve"> soient respectés.</w:t>
      </w:r>
    </w:p>
    <w:p w14:paraId="0F066394" w14:textId="0922E77B" w:rsidR="00D526F8" w:rsidRPr="00D526F8" w:rsidRDefault="008B16A7" w:rsidP="00D526F8">
      <w:pPr>
        <w:pStyle w:val="Paragraphedeliste"/>
        <w:numPr>
          <w:ilvl w:val="0"/>
          <w:numId w:val="4"/>
        </w:numPr>
        <w:spacing w:after="0"/>
        <w:rPr>
          <w:lang w:val="fr-BE"/>
        </w:rPr>
      </w:pPr>
      <w:r w:rsidRPr="00D526F8">
        <w:rPr>
          <w:lang w:val="fr-BE"/>
        </w:rPr>
        <w:t xml:space="preserve">Obligation des hôpitaux de tenir à jour les données, de les protéger </w:t>
      </w:r>
      <w:r w:rsidR="00D526F8" w:rsidRPr="00D526F8">
        <w:rPr>
          <w:lang w:val="fr-BE"/>
        </w:rPr>
        <w:t xml:space="preserve">(principe de </w:t>
      </w:r>
      <w:r w:rsidRPr="00D526F8">
        <w:rPr>
          <w:lang w:val="fr-BE"/>
        </w:rPr>
        <w:t>robustesse</w:t>
      </w:r>
      <w:r w:rsidR="00D526F8" w:rsidRPr="00D526F8">
        <w:rPr>
          <w:lang w:val="fr-BE"/>
        </w:rPr>
        <w:t>). Lutter contre les c</w:t>
      </w:r>
      <w:r w:rsidRPr="00D526F8">
        <w:rPr>
          <w:lang w:val="fr-BE"/>
        </w:rPr>
        <w:t>yberattaques</w:t>
      </w:r>
      <w:r w:rsidR="00AC09C5">
        <w:rPr>
          <w:lang w:val="fr-BE"/>
        </w:rPr>
        <w:t xml:space="preserve"> </w:t>
      </w:r>
      <w:r w:rsidR="00D526F8" w:rsidRPr="00D526F8">
        <w:rPr>
          <w:lang w:val="fr-BE"/>
        </w:rPr>
        <w:t>(Loi NIS</w:t>
      </w:r>
      <w:r w:rsidRPr="00D526F8">
        <w:rPr>
          <w:lang w:val="fr-BE"/>
        </w:rPr>
        <w:t>2</w:t>
      </w:r>
      <w:r w:rsidR="00D526F8" w:rsidRPr="00D526F8">
        <w:rPr>
          <w:lang w:val="fr-BE"/>
        </w:rPr>
        <w:t>)</w:t>
      </w:r>
      <w:r w:rsidRPr="00D526F8">
        <w:rPr>
          <w:lang w:val="fr-BE"/>
        </w:rPr>
        <w:t xml:space="preserve">. </w:t>
      </w:r>
    </w:p>
    <w:p w14:paraId="07507106" w14:textId="77777777" w:rsidR="00D526F8" w:rsidRPr="00D526F8" w:rsidRDefault="008B16A7" w:rsidP="00D526F8">
      <w:pPr>
        <w:pStyle w:val="Paragraphedeliste"/>
        <w:numPr>
          <w:ilvl w:val="0"/>
          <w:numId w:val="4"/>
        </w:numPr>
        <w:spacing w:after="0"/>
        <w:rPr>
          <w:lang w:val="fr-BE"/>
        </w:rPr>
      </w:pPr>
      <w:r w:rsidRPr="00D526F8">
        <w:rPr>
          <w:lang w:val="fr-BE"/>
        </w:rPr>
        <w:t xml:space="preserve">AI ACT. </w:t>
      </w:r>
    </w:p>
    <w:p w14:paraId="64446B43" w14:textId="169DDB67" w:rsidR="008B16A7" w:rsidRPr="00D526F8" w:rsidRDefault="008B16A7" w:rsidP="00D526F8">
      <w:pPr>
        <w:pStyle w:val="Paragraphedeliste"/>
        <w:numPr>
          <w:ilvl w:val="0"/>
          <w:numId w:val="4"/>
        </w:numPr>
        <w:spacing w:after="0"/>
        <w:rPr>
          <w:lang w:val="fr-BE"/>
        </w:rPr>
      </w:pPr>
      <w:r w:rsidRPr="00D526F8">
        <w:rPr>
          <w:lang w:val="fr-BE"/>
        </w:rPr>
        <w:lastRenderedPageBreak/>
        <w:t xml:space="preserve">Supervision par </w:t>
      </w:r>
      <w:r w:rsidR="00AC09C5">
        <w:rPr>
          <w:lang w:val="fr-BE"/>
        </w:rPr>
        <w:t xml:space="preserve">le </w:t>
      </w:r>
      <w:r w:rsidRPr="00D526F8">
        <w:rPr>
          <w:lang w:val="fr-BE"/>
        </w:rPr>
        <w:t xml:space="preserve">Centre </w:t>
      </w:r>
      <w:r w:rsidR="00D526F8" w:rsidRPr="00D526F8">
        <w:rPr>
          <w:lang w:val="fr-BE"/>
        </w:rPr>
        <w:t>pour la Cybersécurité Belgique (CCB)</w:t>
      </w:r>
      <w:r w:rsidRPr="00D526F8">
        <w:rPr>
          <w:lang w:val="fr-BE"/>
        </w:rPr>
        <w:t xml:space="preserve">. </w:t>
      </w:r>
    </w:p>
    <w:p w14:paraId="3FFFFB90" w14:textId="7270828A" w:rsidR="008B16A7" w:rsidRDefault="00A8771F" w:rsidP="00B6413B">
      <w:pPr>
        <w:spacing w:after="0"/>
        <w:rPr>
          <w:lang w:val="fr-BE"/>
        </w:rPr>
      </w:pPr>
      <w:r>
        <w:rPr>
          <w:lang w:val="fr-BE"/>
        </w:rPr>
        <w:t>La d</w:t>
      </w:r>
      <w:r w:rsidR="008B16A7">
        <w:rPr>
          <w:lang w:val="fr-BE"/>
        </w:rPr>
        <w:t xml:space="preserve">urée de conservation </w:t>
      </w:r>
      <w:r>
        <w:rPr>
          <w:lang w:val="fr-BE"/>
        </w:rPr>
        <w:t xml:space="preserve">des </w:t>
      </w:r>
      <w:r w:rsidR="008B16A7">
        <w:rPr>
          <w:lang w:val="fr-BE"/>
        </w:rPr>
        <w:t>données </w:t>
      </w:r>
      <w:r>
        <w:rPr>
          <w:lang w:val="fr-BE"/>
        </w:rPr>
        <w:t xml:space="preserve">est de </w:t>
      </w:r>
      <w:r w:rsidR="008B16A7">
        <w:rPr>
          <w:lang w:val="fr-BE"/>
        </w:rPr>
        <w:t>30</w:t>
      </w:r>
      <w:r>
        <w:rPr>
          <w:lang w:val="fr-BE"/>
        </w:rPr>
        <w:t xml:space="preserve"> à </w:t>
      </w:r>
      <w:r w:rsidR="008B16A7">
        <w:rPr>
          <w:lang w:val="fr-BE"/>
        </w:rPr>
        <w:t xml:space="preserve">50 ans. </w:t>
      </w:r>
      <w:r>
        <w:rPr>
          <w:lang w:val="fr-BE"/>
        </w:rPr>
        <w:t>Cela limite le</w:t>
      </w:r>
      <w:r w:rsidR="008B16A7">
        <w:rPr>
          <w:lang w:val="fr-BE"/>
        </w:rPr>
        <w:t xml:space="preserve"> droit d</w:t>
      </w:r>
      <w:r w:rsidR="00AC09C5">
        <w:rPr>
          <w:lang w:val="fr-BE"/>
        </w:rPr>
        <w:t>u patient à la</w:t>
      </w:r>
      <w:r w:rsidR="008B16A7">
        <w:rPr>
          <w:lang w:val="fr-BE"/>
        </w:rPr>
        <w:t xml:space="preserve"> suppression</w:t>
      </w:r>
      <w:r w:rsidR="00AC09C5">
        <w:rPr>
          <w:lang w:val="fr-BE"/>
        </w:rPr>
        <w:t xml:space="preserve"> de ses données</w:t>
      </w:r>
      <w:r w:rsidR="008B16A7">
        <w:rPr>
          <w:lang w:val="fr-BE"/>
        </w:rPr>
        <w:t xml:space="preserve">. Mais </w:t>
      </w:r>
      <w:r>
        <w:rPr>
          <w:lang w:val="fr-BE"/>
        </w:rPr>
        <w:t xml:space="preserve">le </w:t>
      </w:r>
      <w:r w:rsidR="008B16A7">
        <w:rPr>
          <w:lang w:val="fr-BE"/>
        </w:rPr>
        <w:t>droit de correction</w:t>
      </w:r>
      <w:r>
        <w:rPr>
          <w:lang w:val="fr-BE"/>
        </w:rPr>
        <w:t xml:space="preserve"> existe</w:t>
      </w:r>
      <w:r w:rsidR="008B16A7">
        <w:rPr>
          <w:lang w:val="fr-BE"/>
        </w:rPr>
        <w:t xml:space="preserve">. Ici, </w:t>
      </w:r>
      <w:r>
        <w:rPr>
          <w:lang w:val="fr-BE"/>
        </w:rPr>
        <w:t xml:space="preserve">la </w:t>
      </w:r>
      <w:r w:rsidR="008B16A7">
        <w:rPr>
          <w:lang w:val="fr-BE"/>
        </w:rPr>
        <w:t xml:space="preserve">supervision </w:t>
      </w:r>
      <w:r>
        <w:rPr>
          <w:lang w:val="fr-BE"/>
        </w:rPr>
        <w:t xml:space="preserve">reste </w:t>
      </w:r>
      <w:r w:rsidR="008B16A7">
        <w:rPr>
          <w:lang w:val="fr-BE"/>
        </w:rPr>
        <w:t xml:space="preserve">humaine. </w:t>
      </w:r>
      <w:r>
        <w:rPr>
          <w:lang w:val="fr-BE"/>
        </w:rPr>
        <w:t>Il n</w:t>
      </w:r>
      <w:r w:rsidR="00AC09C5">
        <w:rPr>
          <w:lang w:val="fr-BE"/>
        </w:rPr>
        <w:t>’</w:t>
      </w:r>
      <w:r>
        <w:rPr>
          <w:lang w:val="fr-BE"/>
        </w:rPr>
        <w:t xml:space="preserve">y a pas </w:t>
      </w:r>
      <w:r w:rsidR="00AC09C5">
        <w:rPr>
          <w:lang w:val="fr-BE"/>
        </w:rPr>
        <w:t xml:space="preserve">(encore) </w:t>
      </w:r>
      <w:r>
        <w:rPr>
          <w:lang w:val="fr-BE"/>
        </w:rPr>
        <w:t>d’IA qui s’en charge</w:t>
      </w:r>
      <w:r w:rsidR="008B16A7">
        <w:rPr>
          <w:lang w:val="fr-BE"/>
        </w:rPr>
        <w:t xml:space="preserve">. </w:t>
      </w:r>
    </w:p>
    <w:p w14:paraId="69810BE1" w14:textId="77777777" w:rsidR="00A8771F" w:rsidRDefault="00A8771F" w:rsidP="00B6413B">
      <w:pPr>
        <w:spacing w:after="0"/>
        <w:rPr>
          <w:lang w:val="fr-BE"/>
        </w:rPr>
      </w:pPr>
    </w:p>
    <w:p w14:paraId="645428D2" w14:textId="1C877E8A" w:rsidR="009E14AB" w:rsidRDefault="00A8771F" w:rsidP="00B6413B">
      <w:pPr>
        <w:spacing w:after="0"/>
        <w:rPr>
          <w:lang w:val="fr-BE"/>
        </w:rPr>
      </w:pPr>
      <w:r>
        <w:rPr>
          <w:lang w:val="fr-BE"/>
        </w:rPr>
        <w:t xml:space="preserve">Gestion et mise à jour des données dans l’entrepôt des données de l’hôpital </w:t>
      </w:r>
    </w:p>
    <w:p w14:paraId="449D1812" w14:textId="363B9640" w:rsidR="008B16A7" w:rsidRPr="009E14AB" w:rsidRDefault="009E14AB" w:rsidP="009E14AB">
      <w:pPr>
        <w:pStyle w:val="Paragraphedeliste"/>
        <w:numPr>
          <w:ilvl w:val="0"/>
          <w:numId w:val="5"/>
        </w:numPr>
        <w:spacing w:after="0"/>
        <w:rPr>
          <w:lang w:val="fr-BE"/>
        </w:rPr>
      </w:pPr>
      <w:r>
        <w:rPr>
          <w:lang w:val="fr-BE"/>
        </w:rPr>
        <w:t>Q</w:t>
      </w:r>
      <w:r w:rsidR="008B16A7" w:rsidRPr="009E14AB">
        <w:rPr>
          <w:lang w:val="fr-BE"/>
        </w:rPr>
        <w:t xml:space="preserve">ui identifie </w:t>
      </w:r>
      <w:r w:rsidR="00AC09C5">
        <w:rPr>
          <w:lang w:val="fr-BE"/>
        </w:rPr>
        <w:t xml:space="preserve">les </w:t>
      </w:r>
      <w:r w:rsidR="008B16A7" w:rsidRPr="009E14AB">
        <w:rPr>
          <w:lang w:val="fr-BE"/>
        </w:rPr>
        <w:t>erreurs ?</w:t>
      </w:r>
    </w:p>
    <w:p w14:paraId="020C3007" w14:textId="19D0B851" w:rsidR="008B16A7" w:rsidRDefault="008B16A7" w:rsidP="00B6413B">
      <w:pPr>
        <w:spacing w:after="0"/>
        <w:rPr>
          <w:lang w:val="fr-BE"/>
        </w:rPr>
      </w:pPr>
      <w:r>
        <w:rPr>
          <w:lang w:val="fr-BE"/>
        </w:rPr>
        <w:t xml:space="preserve">Au moment où </w:t>
      </w:r>
      <w:r w:rsidR="00A8771F">
        <w:rPr>
          <w:lang w:val="fr-BE"/>
        </w:rPr>
        <w:t>l’</w:t>
      </w:r>
      <w:r>
        <w:rPr>
          <w:lang w:val="fr-BE"/>
        </w:rPr>
        <w:t xml:space="preserve">IA </w:t>
      </w:r>
      <w:r w:rsidR="00A8771F">
        <w:rPr>
          <w:lang w:val="fr-BE"/>
        </w:rPr>
        <w:t xml:space="preserve">est </w:t>
      </w:r>
      <w:r>
        <w:rPr>
          <w:lang w:val="fr-BE"/>
        </w:rPr>
        <w:t xml:space="preserve">mise en place, </w:t>
      </w:r>
      <w:r w:rsidR="00A8771F">
        <w:rPr>
          <w:lang w:val="fr-BE"/>
        </w:rPr>
        <w:t xml:space="preserve">un </w:t>
      </w:r>
      <w:r>
        <w:rPr>
          <w:lang w:val="fr-BE"/>
        </w:rPr>
        <w:t>contrôle de l’outil</w:t>
      </w:r>
      <w:r w:rsidR="00A8771F">
        <w:rPr>
          <w:lang w:val="fr-BE"/>
        </w:rPr>
        <w:t xml:space="preserve"> est effectué</w:t>
      </w:r>
      <w:r>
        <w:rPr>
          <w:lang w:val="fr-BE"/>
        </w:rPr>
        <w:t xml:space="preserve">. </w:t>
      </w:r>
      <w:r w:rsidR="00A8771F">
        <w:rPr>
          <w:lang w:val="fr-BE"/>
        </w:rPr>
        <w:t xml:space="preserve">Le </w:t>
      </w:r>
      <w:r>
        <w:rPr>
          <w:lang w:val="fr-BE"/>
        </w:rPr>
        <w:t>niveau de performance</w:t>
      </w:r>
      <w:r w:rsidR="00A8771F">
        <w:rPr>
          <w:lang w:val="fr-BE"/>
        </w:rPr>
        <w:t xml:space="preserve"> est certifié</w:t>
      </w:r>
      <w:r>
        <w:rPr>
          <w:lang w:val="fr-BE"/>
        </w:rPr>
        <w:t xml:space="preserve">. </w:t>
      </w:r>
      <w:r w:rsidR="00A8771F">
        <w:rPr>
          <w:lang w:val="fr-BE"/>
        </w:rPr>
        <w:t>Au CHIREC, cela fonctionne en m</w:t>
      </w:r>
      <w:r>
        <w:rPr>
          <w:lang w:val="fr-BE"/>
        </w:rPr>
        <w:t>ode projet</w:t>
      </w:r>
      <w:r w:rsidR="00A8771F">
        <w:rPr>
          <w:lang w:val="fr-BE"/>
        </w:rPr>
        <w:t xml:space="preserve"> (voir ci-dessus), dans un processus d’a</w:t>
      </w:r>
      <w:r>
        <w:rPr>
          <w:lang w:val="fr-BE"/>
        </w:rPr>
        <w:t>mélioration continue</w:t>
      </w:r>
      <w:r w:rsidR="00544E6F">
        <w:rPr>
          <w:lang w:val="fr-BE"/>
        </w:rPr>
        <w:t xml:space="preserve"> </w:t>
      </w:r>
      <w:r w:rsidR="00A8771F">
        <w:rPr>
          <w:lang w:val="fr-BE"/>
        </w:rPr>
        <w:t>parce que l’</w:t>
      </w:r>
      <w:r>
        <w:rPr>
          <w:lang w:val="fr-BE"/>
        </w:rPr>
        <w:t>IA évolue</w:t>
      </w:r>
      <w:r w:rsidR="00A8771F">
        <w:rPr>
          <w:lang w:val="fr-BE"/>
        </w:rPr>
        <w:t xml:space="preserve"> sans cesse</w:t>
      </w:r>
      <w:r>
        <w:rPr>
          <w:lang w:val="fr-BE"/>
        </w:rPr>
        <w:t xml:space="preserve">. </w:t>
      </w:r>
      <w:r w:rsidR="00A8771F">
        <w:rPr>
          <w:lang w:val="fr-BE"/>
        </w:rPr>
        <w:t>Cela nécessité une t</w:t>
      </w:r>
      <w:r>
        <w:rPr>
          <w:lang w:val="fr-BE"/>
        </w:rPr>
        <w:t xml:space="preserve">ransparence et </w:t>
      </w:r>
      <w:r w:rsidR="00A8771F">
        <w:rPr>
          <w:lang w:val="fr-BE"/>
        </w:rPr>
        <w:t xml:space="preserve">des </w:t>
      </w:r>
      <w:r>
        <w:rPr>
          <w:lang w:val="fr-BE"/>
        </w:rPr>
        <w:t>audits permanents.</w:t>
      </w:r>
      <w:r w:rsidR="009E14AB">
        <w:rPr>
          <w:lang w:val="fr-BE"/>
        </w:rPr>
        <w:t xml:space="preserve"> </w:t>
      </w:r>
    </w:p>
    <w:p w14:paraId="5B76F8D1" w14:textId="5C0209EC" w:rsidR="009E14AB" w:rsidRPr="009E14AB" w:rsidRDefault="009E14AB" w:rsidP="009E14AB">
      <w:pPr>
        <w:pStyle w:val="Paragraphedeliste"/>
        <w:numPr>
          <w:ilvl w:val="0"/>
          <w:numId w:val="5"/>
        </w:numPr>
        <w:spacing w:after="0"/>
        <w:rPr>
          <w:lang w:val="fr-BE"/>
        </w:rPr>
      </w:pPr>
      <w:r>
        <w:rPr>
          <w:lang w:val="fr-BE"/>
        </w:rPr>
        <w:t>Stockage des données</w:t>
      </w:r>
    </w:p>
    <w:p w14:paraId="256CA5FA" w14:textId="69301FF5" w:rsidR="008B16A7" w:rsidRDefault="009E14AB" w:rsidP="00B6413B">
      <w:pPr>
        <w:spacing w:after="0"/>
        <w:rPr>
          <w:lang w:val="fr-BE"/>
        </w:rPr>
      </w:pPr>
      <w:r>
        <w:rPr>
          <w:lang w:val="fr-BE"/>
        </w:rPr>
        <w:t>Dans la prise en charge, le</w:t>
      </w:r>
      <w:r w:rsidR="002551CD">
        <w:rPr>
          <w:lang w:val="fr-BE"/>
        </w:rPr>
        <w:t>s m</w:t>
      </w:r>
      <w:r w:rsidR="008B16A7">
        <w:rPr>
          <w:lang w:val="fr-BE"/>
        </w:rPr>
        <w:t>édecins généralistes </w:t>
      </w:r>
      <w:r>
        <w:rPr>
          <w:lang w:val="fr-BE"/>
        </w:rPr>
        <w:t xml:space="preserve">ont leur rôle à jouer. </w:t>
      </w:r>
      <w:r w:rsidR="007B6617">
        <w:rPr>
          <w:lang w:val="fr-BE"/>
        </w:rPr>
        <w:t>Les données sont transmises</w:t>
      </w:r>
      <w:r w:rsidR="008B16A7">
        <w:rPr>
          <w:lang w:val="fr-BE"/>
        </w:rPr>
        <w:t xml:space="preserve"> via </w:t>
      </w:r>
      <w:r w:rsidR="00E73648">
        <w:rPr>
          <w:lang w:val="fr-BE"/>
        </w:rPr>
        <w:t xml:space="preserve">des </w:t>
      </w:r>
      <w:r w:rsidR="008B16A7" w:rsidRPr="00A4503A">
        <w:rPr>
          <w:i/>
          <w:iCs/>
          <w:lang w:val="fr-BE"/>
        </w:rPr>
        <w:t>hub</w:t>
      </w:r>
      <w:r>
        <w:rPr>
          <w:i/>
          <w:iCs/>
          <w:lang w:val="fr-BE"/>
        </w:rPr>
        <w:t>s</w:t>
      </w:r>
      <w:r w:rsidR="008B16A7">
        <w:rPr>
          <w:lang w:val="fr-BE"/>
        </w:rPr>
        <w:t xml:space="preserve">. </w:t>
      </w:r>
      <w:r w:rsidR="00A4503A">
        <w:rPr>
          <w:lang w:val="fr-BE"/>
        </w:rPr>
        <w:t>Les d</w:t>
      </w:r>
      <w:r w:rsidR="008B16A7">
        <w:rPr>
          <w:lang w:val="fr-BE"/>
        </w:rPr>
        <w:t xml:space="preserve">ossiers </w:t>
      </w:r>
      <w:r w:rsidR="00A4503A">
        <w:rPr>
          <w:lang w:val="fr-BE"/>
        </w:rPr>
        <w:t xml:space="preserve">sont </w:t>
      </w:r>
      <w:r w:rsidR="008B16A7">
        <w:rPr>
          <w:lang w:val="fr-BE"/>
        </w:rPr>
        <w:t>partagés</w:t>
      </w:r>
      <w:r w:rsidR="00544E6F">
        <w:rPr>
          <w:lang w:val="fr-BE"/>
        </w:rPr>
        <w:t xml:space="preserve"> a</w:t>
      </w:r>
      <w:r w:rsidR="008B16A7">
        <w:rPr>
          <w:lang w:val="fr-BE"/>
        </w:rPr>
        <w:t xml:space="preserve">vec </w:t>
      </w:r>
      <w:r w:rsidR="00A4503A">
        <w:rPr>
          <w:lang w:val="fr-BE"/>
        </w:rPr>
        <w:t>l’</w:t>
      </w:r>
      <w:r w:rsidR="008B16A7">
        <w:rPr>
          <w:lang w:val="fr-BE"/>
        </w:rPr>
        <w:t xml:space="preserve">accord du patient. Si </w:t>
      </w:r>
      <w:r w:rsidR="00A4503A">
        <w:rPr>
          <w:lang w:val="fr-BE"/>
        </w:rPr>
        <w:t xml:space="preserve">le </w:t>
      </w:r>
      <w:r w:rsidR="008B16A7">
        <w:rPr>
          <w:lang w:val="fr-BE"/>
        </w:rPr>
        <w:t xml:space="preserve">médecin </w:t>
      </w:r>
      <w:r w:rsidR="00A4503A">
        <w:rPr>
          <w:lang w:val="fr-BE"/>
        </w:rPr>
        <w:t xml:space="preserve">traitant </w:t>
      </w:r>
      <w:r w:rsidR="008B16A7">
        <w:rPr>
          <w:lang w:val="fr-BE"/>
        </w:rPr>
        <w:t xml:space="preserve">ne participe pas, </w:t>
      </w:r>
      <w:r w:rsidR="00A4503A">
        <w:rPr>
          <w:lang w:val="fr-BE"/>
        </w:rPr>
        <w:t>l’</w:t>
      </w:r>
      <w:r w:rsidR="008B16A7">
        <w:rPr>
          <w:lang w:val="fr-BE"/>
        </w:rPr>
        <w:t xml:space="preserve">accès </w:t>
      </w:r>
      <w:r w:rsidR="00A4503A">
        <w:rPr>
          <w:lang w:val="fr-BE"/>
        </w:rPr>
        <w:t xml:space="preserve">est garanti </w:t>
      </w:r>
      <w:r w:rsidR="008B16A7">
        <w:rPr>
          <w:lang w:val="fr-BE"/>
        </w:rPr>
        <w:t>au patient</w:t>
      </w:r>
      <w:r w:rsidR="00A4503A">
        <w:rPr>
          <w:lang w:val="fr-BE"/>
        </w:rPr>
        <w:t xml:space="preserve"> lui-même</w:t>
      </w:r>
      <w:r w:rsidR="008B16A7">
        <w:rPr>
          <w:lang w:val="fr-BE"/>
        </w:rPr>
        <w:t xml:space="preserve">. </w:t>
      </w:r>
      <w:r w:rsidR="00A4503A">
        <w:rPr>
          <w:lang w:val="fr-BE"/>
        </w:rPr>
        <w:t>Ont également a</w:t>
      </w:r>
      <w:r w:rsidR="008B16A7">
        <w:rPr>
          <w:lang w:val="fr-BE"/>
        </w:rPr>
        <w:t xml:space="preserve">ccès </w:t>
      </w:r>
      <w:r w:rsidR="00A4503A">
        <w:rPr>
          <w:lang w:val="fr-BE"/>
        </w:rPr>
        <w:t xml:space="preserve"> les </w:t>
      </w:r>
      <w:r w:rsidR="008B16A7">
        <w:rPr>
          <w:lang w:val="fr-BE"/>
        </w:rPr>
        <w:t xml:space="preserve">infirmiers, </w:t>
      </w:r>
      <w:r w:rsidR="00A4503A">
        <w:rPr>
          <w:lang w:val="fr-BE"/>
        </w:rPr>
        <w:t xml:space="preserve">les </w:t>
      </w:r>
      <w:r>
        <w:rPr>
          <w:lang w:val="fr-BE"/>
        </w:rPr>
        <w:t>kinésithérapeutes</w:t>
      </w:r>
      <w:r w:rsidR="00A4503A">
        <w:rPr>
          <w:lang w:val="fr-BE"/>
        </w:rPr>
        <w:t xml:space="preserve">, </w:t>
      </w:r>
      <w:r>
        <w:rPr>
          <w:lang w:val="fr-BE"/>
        </w:rPr>
        <w:t xml:space="preserve">les pharmaciens, </w:t>
      </w:r>
      <w:r w:rsidR="00A4503A">
        <w:rPr>
          <w:lang w:val="fr-BE"/>
        </w:rPr>
        <w:t>etc.</w:t>
      </w:r>
      <w:r w:rsidR="008B16A7">
        <w:rPr>
          <w:lang w:val="fr-BE"/>
        </w:rPr>
        <w:t xml:space="preserve"> Face à un hôpital très automatisé, </w:t>
      </w:r>
      <w:r w:rsidR="00A4503A">
        <w:rPr>
          <w:lang w:val="fr-BE"/>
        </w:rPr>
        <w:t>une</w:t>
      </w:r>
      <w:r w:rsidR="008B16A7">
        <w:rPr>
          <w:lang w:val="fr-BE"/>
        </w:rPr>
        <w:t xml:space="preserve"> coordination sans médecin généraliste</w:t>
      </w:r>
      <w:r w:rsidR="00A4503A">
        <w:rPr>
          <w:lang w:val="fr-BE"/>
        </w:rPr>
        <w:t xml:space="preserve"> est-elle possible</w:t>
      </w:r>
      <w:r w:rsidR="008B16A7">
        <w:rPr>
          <w:lang w:val="fr-BE"/>
        </w:rPr>
        <w:t xml:space="preserve"> ? </w:t>
      </w:r>
      <w:r w:rsidR="00A4503A">
        <w:rPr>
          <w:lang w:val="fr-BE"/>
        </w:rPr>
        <w:t xml:space="preserve">L’avenir nous le dira. Pour le moment, en l’absence d’un </w:t>
      </w:r>
      <w:r w:rsidR="008B16A7">
        <w:rPr>
          <w:lang w:val="fr-BE"/>
        </w:rPr>
        <w:t>médecin traitant, c’est au patient à transmettre ses données à qui de droit.</w:t>
      </w:r>
      <w:r>
        <w:rPr>
          <w:lang w:val="fr-BE"/>
        </w:rPr>
        <w:t xml:space="preserve"> Face aux biais et aux hallucinations de l’IA, il faut comparer avec ses propres connaissances et maintenir éveillé son esprit critique.</w:t>
      </w:r>
    </w:p>
    <w:p w14:paraId="5F5DCEC2" w14:textId="0E756D54" w:rsidR="004963FA" w:rsidRPr="009E14AB" w:rsidRDefault="004963FA" w:rsidP="009E14AB">
      <w:pPr>
        <w:pStyle w:val="Paragraphedeliste"/>
        <w:numPr>
          <w:ilvl w:val="0"/>
          <w:numId w:val="5"/>
        </w:numPr>
        <w:spacing w:after="0"/>
        <w:rPr>
          <w:lang w:val="fr-BE"/>
        </w:rPr>
      </w:pPr>
      <w:r w:rsidRPr="009E14AB">
        <w:rPr>
          <w:lang w:val="fr-BE"/>
        </w:rPr>
        <w:t>Protection des données </w:t>
      </w:r>
    </w:p>
    <w:p w14:paraId="1B9FC0A3" w14:textId="1AD18240" w:rsidR="004963FA" w:rsidRDefault="009E14AB" w:rsidP="00B6413B">
      <w:pPr>
        <w:spacing w:after="0"/>
        <w:rPr>
          <w:lang w:val="fr-BE"/>
        </w:rPr>
      </w:pPr>
      <w:r>
        <w:rPr>
          <w:lang w:val="fr-BE"/>
        </w:rPr>
        <w:t>L</w:t>
      </w:r>
      <w:r w:rsidR="00544E6F">
        <w:rPr>
          <w:lang w:val="fr-BE"/>
        </w:rPr>
        <w:t>e</w:t>
      </w:r>
      <w:r>
        <w:rPr>
          <w:lang w:val="fr-BE"/>
        </w:rPr>
        <w:t xml:space="preserve"> </w:t>
      </w:r>
      <w:r w:rsidR="004963FA">
        <w:rPr>
          <w:lang w:val="fr-BE"/>
        </w:rPr>
        <w:t>RGPD</w:t>
      </w:r>
      <w:r>
        <w:rPr>
          <w:lang w:val="fr-BE"/>
        </w:rPr>
        <w:t xml:space="preserve"> reste la base. Pour se protéger des</w:t>
      </w:r>
      <w:r w:rsidR="004963FA">
        <w:rPr>
          <w:lang w:val="fr-BE"/>
        </w:rPr>
        <w:t xml:space="preserve"> cyberattaques, </w:t>
      </w:r>
      <w:r>
        <w:rPr>
          <w:lang w:val="fr-BE"/>
        </w:rPr>
        <w:t>les</w:t>
      </w:r>
      <w:r w:rsidR="004963FA">
        <w:rPr>
          <w:lang w:val="fr-BE"/>
        </w:rPr>
        <w:t xml:space="preserve"> accès aux données </w:t>
      </w:r>
      <w:r>
        <w:rPr>
          <w:lang w:val="fr-BE"/>
        </w:rPr>
        <w:t xml:space="preserve">sont limités, </w:t>
      </w:r>
      <w:r w:rsidR="004963FA">
        <w:rPr>
          <w:lang w:val="fr-BE"/>
        </w:rPr>
        <w:t>contrôl</w:t>
      </w:r>
      <w:r>
        <w:rPr>
          <w:lang w:val="fr-BE"/>
        </w:rPr>
        <w:t>és</w:t>
      </w:r>
      <w:r w:rsidR="004963FA">
        <w:rPr>
          <w:lang w:val="fr-BE"/>
        </w:rPr>
        <w:t xml:space="preserve"> </w:t>
      </w:r>
      <w:r>
        <w:rPr>
          <w:lang w:val="fr-BE"/>
        </w:rPr>
        <w:t>et soumis à l’authentification</w:t>
      </w:r>
      <w:r w:rsidR="004963FA">
        <w:rPr>
          <w:lang w:val="fr-BE"/>
        </w:rPr>
        <w:t xml:space="preserve"> à double facteur. </w:t>
      </w:r>
      <w:r>
        <w:rPr>
          <w:lang w:val="fr-BE"/>
        </w:rPr>
        <w:t>La m</w:t>
      </w:r>
      <w:r w:rsidR="004963FA">
        <w:rPr>
          <w:lang w:val="fr-BE"/>
        </w:rPr>
        <w:t xml:space="preserve">ise en conformité </w:t>
      </w:r>
      <w:r w:rsidR="006938A3">
        <w:rPr>
          <w:lang w:val="fr-BE"/>
        </w:rPr>
        <w:t xml:space="preserve">est </w:t>
      </w:r>
      <w:r w:rsidR="004963FA">
        <w:rPr>
          <w:lang w:val="fr-BE"/>
        </w:rPr>
        <w:t>en cours.</w:t>
      </w:r>
    </w:p>
    <w:p w14:paraId="7A77083E" w14:textId="77777777" w:rsidR="004963FA" w:rsidRDefault="004963FA" w:rsidP="00B6413B">
      <w:pPr>
        <w:spacing w:after="0"/>
        <w:rPr>
          <w:lang w:val="fr-BE"/>
        </w:rPr>
      </w:pPr>
    </w:p>
    <w:p w14:paraId="408CA779" w14:textId="743922AC" w:rsidR="004963FA" w:rsidRDefault="004963FA" w:rsidP="00B6413B">
      <w:pPr>
        <w:spacing w:after="0"/>
        <w:rPr>
          <w:lang w:val="fr-BE"/>
        </w:rPr>
      </w:pPr>
      <w:r>
        <w:rPr>
          <w:lang w:val="fr-BE"/>
        </w:rPr>
        <w:t>Libre circulation des données ?</w:t>
      </w:r>
    </w:p>
    <w:p w14:paraId="05018400" w14:textId="15E74D4B" w:rsidR="004963FA" w:rsidRDefault="00044A3C" w:rsidP="00B6413B">
      <w:pPr>
        <w:spacing w:after="0"/>
        <w:rPr>
          <w:lang w:val="fr-BE"/>
        </w:rPr>
      </w:pPr>
      <w:r>
        <w:rPr>
          <w:lang w:val="fr-BE"/>
        </w:rPr>
        <w:t>Il s’agit de f</w:t>
      </w:r>
      <w:r w:rsidR="004963FA">
        <w:rPr>
          <w:lang w:val="fr-BE"/>
        </w:rPr>
        <w:t xml:space="preserve">aire bénéficier des agences de santé belges et européennes </w:t>
      </w:r>
      <w:r>
        <w:rPr>
          <w:lang w:val="fr-BE"/>
        </w:rPr>
        <w:t xml:space="preserve">d’un accès </w:t>
      </w:r>
      <w:r w:rsidR="004963FA">
        <w:rPr>
          <w:lang w:val="fr-BE"/>
        </w:rPr>
        <w:t xml:space="preserve">aux données. </w:t>
      </w:r>
      <w:r>
        <w:rPr>
          <w:lang w:val="fr-BE"/>
        </w:rPr>
        <w:t>Ces données sont secondaires et anonymisées</w:t>
      </w:r>
      <w:r w:rsidR="00E40819">
        <w:rPr>
          <w:lang w:val="fr-BE"/>
        </w:rPr>
        <w:t xml:space="preserve"> pour pouvoir entrer dans des testings. Cela nécessite la m</w:t>
      </w:r>
      <w:r w:rsidR="004963FA">
        <w:rPr>
          <w:lang w:val="fr-BE"/>
        </w:rPr>
        <w:t>ise en place d’un s</w:t>
      </w:r>
      <w:r w:rsidR="00E40819">
        <w:rPr>
          <w:lang w:val="fr-BE"/>
        </w:rPr>
        <w:t>ystème</w:t>
      </w:r>
      <w:r w:rsidR="004963FA">
        <w:rPr>
          <w:lang w:val="fr-BE"/>
        </w:rPr>
        <w:t xml:space="preserve"> pour </w:t>
      </w:r>
      <w:r w:rsidR="00E40819">
        <w:rPr>
          <w:lang w:val="fr-BE"/>
        </w:rPr>
        <w:t>l’</w:t>
      </w:r>
      <w:r w:rsidR="004963FA">
        <w:rPr>
          <w:lang w:val="fr-BE"/>
        </w:rPr>
        <w:t xml:space="preserve">optin/optout </w:t>
      </w:r>
      <w:r w:rsidR="00E40819">
        <w:rPr>
          <w:lang w:val="fr-BE"/>
        </w:rPr>
        <w:t>des</w:t>
      </w:r>
      <w:r w:rsidR="004963FA">
        <w:rPr>
          <w:lang w:val="fr-BE"/>
        </w:rPr>
        <w:t xml:space="preserve"> patient</w:t>
      </w:r>
      <w:r w:rsidR="00E40819">
        <w:rPr>
          <w:lang w:val="fr-BE"/>
        </w:rPr>
        <w:t>s</w:t>
      </w:r>
      <w:r w:rsidR="004963FA">
        <w:rPr>
          <w:lang w:val="fr-BE"/>
        </w:rPr>
        <w:t xml:space="preserve">. </w:t>
      </w:r>
      <w:r w:rsidR="00E40819">
        <w:rPr>
          <w:lang w:val="fr-BE"/>
        </w:rPr>
        <w:t xml:space="preserve">Il est crucial de participer </w:t>
      </w:r>
      <w:r w:rsidR="004963FA">
        <w:rPr>
          <w:lang w:val="fr-BE"/>
        </w:rPr>
        <w:t>si notre pays veut pouvoir bénéficier des avancées d</w:t>
      </w:r>
      <w:r w:rsidR="00E40819">
        <w:rPr>
          <w:lang w:val="fr-BE"/>
        </w:rPr>
        <w:t>ans la fabrication de</w:t>
      </w:r>
      <w:r w:rsidR="004963FA">
        <w:rPr>
          <w:lang w:val="fr-BE"/>
        </w:rPr>
        <w:t xml:space="preserve"> nouveaux médicaments.</w:t>
      </w:r>
    </w:p>
    <w:p w14:paraId="4F62EED4" w14:textId="77777777" w:rsidR="004963FA" w:rsidRDefault="004963FA" w:rsidP="00B6413B">
      <w:pPr>
        <w:spacing w:after="0"/>
        <w:rPr>
          <w:lang w:val="fr-BE"/>
        </w:rPr>
      </w:pPr>
    </w:p>
    <w:p w14:paraId="08BE784E" w14:textId="1E2EFBFF" w:rsidR="004963FA" w:rsidRDefault="004963FA" w:rsidP="00B6413B">
      <w:pPr>
        <w:spacing w:after="0"/>
        <w:rPr>
          <w:lang w:val="fr-BE"/>
        </w:rPr>
      </w:pPr>
      <w:r>
        <w:rPr>
          <w:lang w:val="fr-BE"/>
        </w:rPr>
        <w:lastRenderedPageBreak/>
        <w:t>Commercialisation des données ?</w:t>
      </w:r>
    </w:p>
    <w:p w14:paraId="375DC715" w14:textId="597A21C0" w:rsidR="004963FA" w:rsidRDefault="00044A3C" w:rsidP="00B6413B">
      <w:pPr>
        <w:spacing w:after="0"/>
        <w:rPr>
          <w:lang w:val="fr-BE"/>
        </w:rPr>
      </w:pPr>
      <w:r>
        <w:rPr>
          <w:lang w:val="fr-BE"/>
        </w:rPr>
        <w:t xml:space="preserve">Pas encore en application. Cela nécessite un </w:t>
      </w:r>
      <w:r w:rsidR="00027B6B">
        <w:rPr>
          <w:lang w:val="fr-BE"/>
        </w:rPr>
        <w:t>o</w:t>
      </w:r>
      <w:r w:rsidR="004963FA">
        <w:rPr>
          <w:lang w:val="fr-BE"/>
        </w:rPr>
        <w:t xml:space="preserve">ptin/out du patient. </w:t>
      </w:r>
      <w:r>
        <w:rPr>
          <w:lang w:val="fr-BE"/>
        </w:rPr>
        <w:t xml:space="preserve">Le </w:t>
      </w:r>
      <w:r w:rsidR="004963FA">
        <w:rPr>
          <w:lang w:val="fr-BE"/>
        </w:rPr>
        <w:t xml:space="preserve">patient </w:t>
      </w:r>
      <w:r w:rsidR="00E40819">
        <w:rPr>
          <w:lang w:val="fr-BE"/>
        </w:rPr>
        <w:t xml:space="preserve">doit être sensibilisé au fait </w:t>
      </w:r>
      <w:r w:rsidR="004963FA">
        <w:rPr>
          <w:lang w:val="fr-BE"/>
        </w:rPr>
        <w:t>que ses données p</w:t>
      </w:r>
      <w:r w:rsidR="00E40819">
        <w:rPr>
          <w:lang w:val="fr-BE"/>
        </w:rPr>
        <w:t>euvent</w:t>
      </w:r>
      <w:r w:rsidR="004963FA">
        <w:rPr>
          <w:lang w:val="fr-BE"/>
        </w:rPr>
        <w:t xml:space="preserve"> aider à </w:t>
      </w:r>
      <w:r w:rsidR="00E40819">
        <w:rPr>
          <w:lang w:val="fr-BE"/>
        </w:rPr>
        <w:t>l’</w:t>
      </w:r>
      <w:r w:rsidR="004963FA">
        <w:rPr>
          <w:lang w:val="fr-BE"/>
        </w:rPr>
        <w:t xml:space="preserve">amélioration de </w:t>
      </w:r>
      <w:r w:rsidR="00E40819">
        <w:rPr>
          <w:lang w:val="fr-BE"/>
        </w:rPr>
        <w:t xml:space="preserve">la </w:t>
      </w:r>
      <w:r w:rsidR="004963FA">
        <w:rPr>
          <w:lang w:val="fr-BE"/>
        </w:rPr>
        <w:t xml:space="preserve">santé publique. </w:t>
      </w:r>
      <w:r w:rsidR="00E40819">
        <w:rPr>
          <w:lang w:val="fr-BE"/>
        </w:rPr>
        <w:t>Il y a des r</w:t>
      </w:r>
      <w:r w:rsidR="004963FA">
        <w:rPr>
          <w:lang w:val="fr-BE"/>
        </w:rPr>
        <w:t xml:space="preserve">éunions en cours à ce sujet. </w:t>
      </w:r>
      <w:r w:rsidR="00E40819">
        <w:rPr>
          <w:lang w:val="fr-BE"/>
        </w:rPr>
        <w:t>Cela implique</w:t>
      </w:r>
      <w:r w:rsidR="004963FA">
        <w:rPr>
          <w:lang w:val="fr-BE"/>
        </w:rPr>
        <w:t xml:space="preserve"> une gouvernance des institutions</w:t>
      </w:r>
      <w:r w:rsidR="00E40819">
        <w:rPr>
          <w:lang w:val="fr-BE"/>
        </w:rPr>
        <w:t xml:space="preserve"> et d</w:t>
      </w:r>
      <w:r w:rsidR="004963FA">
        <w:rPr>
          <w:lang w:val="fr-BE"/>
        </w:rPr>
        <w:t xml:space="preserve">épend de </w:t>
      </w:r>
      <w:r w:rsidR="00E40819">
        <w:rPr>
          <w:lang w:val="fr-BE"/>
        </w:rPr>
        <w:t xml:space="preserve">la </w:t>
      </w:r>
      <w:r w:rsidR="004963FA">
        <w:rPr>
          <w:lang w:val="fr-BE"/>
        </w:rPr>
        <w:t>décision des responsables de traitement.</w:t>
      </w:r>
    </w:p>
    <w:p w14:paraId="7D2021C8" w14:textId="77777777" w:rsidR="004963FA" w:rsidRDefault="004963FA" w:rsidP="00B6413B">
      <w:pPr>
        <w:spacing w:after="0"/>
        <w:rPr>
          <w:lang w:val="fr-BE"/>
        </w:rPr>
      </w:pPr>
    </w:p>
    <w:p w14:paraId="70112C04" w14:textId="51364A3A" w:rsidR="004963FA" w:rsidRDefault="004963FA" w:rsidP="00B6413B">
      <w:pPr>
        <w:spacing w:after="0"/>
        <w:rPr>
          <w:lang w:val="fr-BE"/>
        </w:rPr>
      </w:pPr>
      <w:r>
        <w:rPr>
          <w:lang w:val="fr-BE"/>
        </w:rPr>
        <w:t>Cloud ?</w:t>
      </w:r>
    </w:p>
    <w:p w14:paraId="31DB02AA" w14:textId="3D6D9D90" w:rsidR="004963FA" w:rsidRDefault="004963FA" w:rsidP="00B6413B">
      <w:pPr>
        <w:spacing w:after="0"/>
        <w:rPr>
          <w:lang w:val="fr-BE"/>
        </w:rPr>
      </w:pPr>
      <w:r>
        <w:rPr>
          <w:lang w:val="fr-BE"/>
        </w:rPr>
        <w:t xml:space="preserve">Tous les hôpitaux n’utilisent pas le cloud. </w:t>
      </w:r>
      <w:r w:rsidR="00E40819">
        <w:rPr>
          <w:lang w:val="fr-BE"/>
        </w:rPr>
        <w:t>Dans ce cas, les</w:t>
      </w:r>
      <w:r>
        <w:rPr>
          <w:lang w:val="fr-BE"/>
        </w:rPr>
        <w:t xml:space="preserve"> données </w:t>
      </w:r>
      <w:r w:rsidR="00E40819">
        <w:rPr>
          <w:lang w:val="fr-BE"/>
        </w:rPr>
        <w:t xml:space="preserve">sont </w:t>
      </w:r>
      <w:r>
        <w:rPr>
          <w:lang w:val="fr-BE"/>
        </w:rPr>
        <w:t xml:space="preserve">stockées sur </w:t>
      </w:r>
      <w:r w:rsidR="00E40819">
        <w:rPr>
          <w:lang w:val="fr-BE"/>
        </w:rPr>
        <w:t xml:space="preserve">les </w:t>
      </w:r>
      <w:r>
        <w:rPr>
          <w:lang w:val="fr-BE"/>
        </w:rPr>
        <w:t xml:space="preserve">serveurs. </w:t>
      </w:r>
      <w:r w:rsidR="00E40819">
        <w:rPr>
          <w:lang w:val="fr-BE"/>
        </w:rPr>
        <w:t>Le cloud p</w:t>
      </w:r>
      <w:r>
        <w:rPr>
          <w:lang w:val="fr-BE"/>
        </w:rPr>
        <w:t>ermet de délocaliser</w:t>
      </w:r>
      <w:r w:rsidR="00E40819">
        <w:rPr>
          <w:lang w:val="fr-BE"/>
        </w:rPr>
        <w:t xml:space="preserve"> et</w:t>
      </w:r>
      <w:r>
        <w:rPr>
          <w:lang w:val="fr-BE"/>
        </w:rPr>
        <w:t xml:space="preserve"> protège des pannes</w:t>
      </w:r>
      <w:r w:rsidR="00E40819">
        <w:rPr>
          <w:lang w:val="fr-BE"/>
        </w:rPr>
        <w:t xml:space="preserve"> m</w:t>
      </w:r>
      <w:r>
        <w:rPr>
          <w:lang w:val="fr-BE"/>
        </w:rPr>
        <w:t xml:space="preserve">ais demande </w:t>
      </w:r>
      <w:r w:rsidR="00E40819">
        <w:rPr>
          <w:lang w:val="fr-BE"/>
        </w:rPr>
        <w:t xml:space="preserve">une </w:t>
      </w:r>
      <w:r>
        <w:rPr>
          <w:lang w:val="fr-BE"/>
        </w:rPr>
        <w:t xml:space="preserve">gestion de </w:t>
      </w:r>
      <w:r w:rsidR="00E40819">
        <w:rPr>
          <w:lang w:val="fr-BE"/>
        </w:rPr>
        <w:t xml:space="preserve">la </w:t>
      </w:r>
      <w:r>
        <w:rPr>
          <w:lang w:val="fr-BE"/>
        </w:rPr>
        <w:t xml:space="preserve">cybersécurité. Certains hôpitaux passés au </w:t>
      </w:r>
      <w:r w:rsidR="00EE0767">
        <w:rPr>
          <w:lang w:val="fr-BE"/>
        </w:rPr>
        <w:t>cloud</w:t>
      </w:r>
      <w:r>
        <w:rPr>
          <w:lang w:val="fr-BE"/>
        </w:rPr>
        <w:t xml:space="preserve"> en reviennent. </w:t>
      </w:r>
      <w:r w:rsidR="00E40819">
        <w:rPr>
          <w:lang w:val="fr-BE"/>
        </w:rPr>
        <w:t>En tout état de cause, les hôpitaux possèdent des g</w:t>
      </w:r>
      <w:r>
        <w:rPr>
          <w:lang w:val="fr-BE"/>
        </w:rPr>
        <w:t xml:space="preserve">énérateurs de secours pour </w:t>
      </w:r>
      <w:r w:rsidR="00E40819">
        <w:rPr>
          <w:lang w:val="fr-BE"/>
        </w:rPr>
        <w:t xml:space="preserve">assurer la </w:t>
      </w:r>
      <w:r>
        <w:rPr>
          <w:lang w:val="fr-BE"/>
        </w:rPr>
        <w:t>continuité des services</w:t>
      </w:r>
      <w:r w:rsidR="00E40819">
        <w:rPr>
          <w:lang w:val="fr-BE"/>
        </w:rPr>
        <w:t>. Il existe des</w:t>
      </w:r>
      <w:r>
        <w:rPr>
          <w:lang w:val="fr-BE"/>
        </w:rPr>
        <w:t xml:space="preserve"> normes strictes avec </w:t>
      </w:r>
      <w:r w:rsidR="00E40819">
        <w:rPr>
          <w:lang w:val="fr-BE"/>
        </w:rPr>
        <w:t xml:space="preserve">des </w:t>
      </w:r>
      <w:r>
        <w:rPr>
          <w:lang w:val="fr-BE"/>
        </w:rPr>
        <w:t xml:space="preserve">tests annuels. </w:t>
      </w:r>
    </w:p>
    <w:p w14:paraId="2254DB92" w14:textId="77777777" w:rsidR="00331AFE" w:rsidRDefault="00331AFE" w:rsidP="00B6413B">
      <w:pPr>
        <w:spacing w:after="0"/>
        <w:rPr>
          <w:lang w:val="fr-BE"/>
        </w:rPr>
      </w:pPr>
    </w:p>
    <w:p w14:paraId="19D47B29" w14:textId="38C61A05" w:rsidR="00331AFE" w:rsidRDefault="00331AFE" w:rsidP="00B6413B">
      <w:pPr>
        <w:spacing w:after="0"/>
        <w:rPr>
          <w:lang w:val="fr-BE"/>
        </w:rPr>
      </w:pPr>
      <w:r>
        <w:rPr>
          <w:lang w:val="fr-BE"/>
        </w:rPr>
        <w:t>Problématiques rencontrées ?</w:t>
      </w:r>
    </w:p>
    <w:p w14:paraId="2D750A1F" w14:textId="018C66CC" w:rsidR="00331AFE" w:rsidRDefault="00E40819" w:rsidP="00B6413B">
      <w:pPr>
        <w:spacing w:after="0"/>
        <w:rPr>
          <w:lang w:val="fr-BE"/>
        </w:rPr>
      </w:pPr>
      <w:r>
        <w:rPr>
          <w:lang w:val="fr-BE"/>
        </w:rPr>
        <w:t>On reçoit surtout des d</w:t>
      </w:r>
      <w:r w:rsidR="00331AFE">
        <w:rPr>
          <w:lang w:val="fr-BE"/>
        </w:rPr>
        <w:t xml:space="preserve">emandes d’exercice de droits de la part du patient. </w:t>
      </w:r>
      <w:r>
        <w:rPr>
          <w:lang w:val="fr-BE"/>
        </w:rPr>
        <w:t>Le d</w:t>
      </w:r>
      <w:r w:rsidR="00331AFE">
        <w:rPr>
          <w:lang w:val="fr-BE"/>
        </w:rPr>
        <w:t>roit de suppression</w:t>
      </w:r>
      <w:r>
        <w:rPr>
          <w:lang w:val="fr-BE"/>
        </w:rPr>
        <w:t xml:space="preserve"> est</w:t>
      </w:r>
      <w:r w:rsidR="00331AFE">
        <w:rPr>
          <w:lang w:val="fr-BE"/>
        </w:rPr>
        <w:t xml:space="preserve"> limité par </w:t>
      </w:r>
      <w:r>
        <w:rPr>
          <w:lang w:val="fr-BE"/>
        </w:rPr>
        <w:t xml:space="preserve">des </w:t>
      </w:r>
      <w:r w:rsidR="00331AFE">
        <w:rPr>
          <w:lang w:val="fr-BE"/>
        </w:rPr>
        <w:t xml:space="preserve">obligations légales. </w:t>
      </w:r>
      <w:r>
        <w:rPr>
          <w:lang w:val="fr-BE"/>
        </w:rPr>
        <w:t xml:space="preserve">Les données sont conservées minimum 30 ans. </w:t>
      </w:r>
      <w:r w:rsidR="00543266">
        <w:rPr>
          <w:lang w:val="fr-BE"/>
        </w:rPr>
        <w:t>B</w:t>
      </w:r>
      <w:r>
        <w:rPr>
          <w:lang w:val="fr-BE"/>
        </w:rPr>
        <w:t>eaucoup de</w:t>
      </w:r>
      <w:r w:rsidR="00543266">
        <w:rPr>
          <w:lang w:val="fr-BE"/>
        </w:rPr>
        <w:t xml:space="preserve"> données </w:t>
      </w:r>
      <w:r>
        <w:rPr>
          <w:lang w:val="fr-BE"/>
        </w:rPr>
        <w:t xml:space="preserve">se trouvent </w:t>
      </w:r>
      <w:r w:rsidR="00027B6B">
        <w:rPr>
          <w:lang w:val="fr-BE"/>
        </w:rPr>
        <w:t>dans</w:t>
      </w:r>
      <w:r w:rsidR="00543266">
        <w:rPr>
          <w:lang w:val="fr-BE"/>
        </w:rPr>
        <w:t xml:space="preserve"> </w:t>
      </w:r>
      <w:r>
        <w:rPr>
          <w:lang w:val="fr-BE"/>
        </w:rPr>
        <w:t xml:space="preserve">les </w:t>
      </w:r>
      <w:r w:rsidR="00543266">
        <w:rPr>
          <w:lang w:val="fr-BE"/>
        </w:rPr>
        <w:t>dossier</w:t>
      </w:r>
      <w:r>
        <w:rPr>
          <w:lang w:val="fr-BE"/>
        </w:rPr>
        <w:t>s</w:t>
      </w:r>
      <w:r w:rsidR="00543266">
        <w:rPr>
          <w:lang w:val="fr-BE"/>
        </w:rPr>
        <w:t xml:space="preserve"> partagé</w:t>
      </w:r>
      <w:r>
        <w:rPr>
          <w:lang w:val="fr-BE"/>
        </w:rPr>
        <w:t>s</w:t>
      </w:r>
      <w:r w:rsidR="00543266">
        <w:rPr>
          <w:lang w:val="fr-BE"/>
        </w:rPr>
        <w:t xml:space="preserve">, si </w:t>
      </w:r>
      <w:r>
        <w:rPr>
          <w:lang w:val="fr-BE"/>
        </w:rPr>
        <w:t>le patient a donné son accord pour cela</w:t>
      </w:r>
      <w:r w:rsidR="00543266">
        <w:rPr>
          <w:lang w:val="fr-BE"/>
        </w:rPr>
        <w:t xml:space="preserve">. </w:t>
      </w:r>
      <w:r>
        <w:rPr>
          <w:lang w:val="fr-BE"/>
        </w:rPr>
        <w:t>Dans ce cas, le patient a le d</w:t>
      </w:r>
      <w:r w:rsidR="00543266">
        <w:rPr>
          <w:lang w:val="fr-BE"/>
        </w:rPr>
        <w:t xml:space="preserve">roit de demander </w:t>
      </w:r>
      <w:r>
        <w:rPr>
          <w:lang w:val="fr-BE"/>
        </w:rPr>
        <w:t xml:space="preserve">une </w:t>
      </w:r>
      <w:r w:rsidR="00543266">
        <w:rPr>
          <w:lang w:val="fr-BE"/>
        </w:rPr>
        <w:t>copie d</w:t>
      </w:r>
      <w:r>
        <w:rPr>
          <w:lang w:val="fr-BE"/>
        </w:rPr>
        <w:t>e son</w:t>
      </w:r>
      <w:r w:rsidR="00543266">
        <w:rPr>
          <w:lang w:val="fr-BE"/>
        </w:rPr>
        <w:t xml:space="preserve"> dossier. C</w:t>
      </w:r>
      <w:r>
        <w:rPr>
          <w:lang w:val="fr-BE"/>
        </w:rPr>
        <w:t>ela suppose une c</w:t>
      </w:r>
      <w:r w:rsidR="00543266">
        <w:rPr>
          <w:lang w:val="fr-BE"/>
        </w:rPr>
        <w:t>harge de travail supplémentaire</w:t>
      </w:r>
      <w:r>
        <w:rPr>
          <w:lang w:val="fr-BE"/>
        </w:rPr>
        <w:t xml:space="preserve"> pour l’hôpital.</w:t>
      </w:r>
      <w:r w:rsidR="00543266">
        <w:rPr>
          <w:lang w:val="fr-BE"/>
        </w:rPr>
        <w:t xml:space="preserve"> </w:t>
      </w:r>
    </w:p>
    <w:p w14:paraId="4A8B6A3A" w14:textId="77777777" w:rsidR="00EE0767" w:rsidRDefault="00EE0767" w:rsidP="00B6413B">
      <w:pPr>
        <w:spacing w:after="0"/>
        <w:rPr>
          <w:lang w:val="fr-BE"/>
        </w:rPr>
      </w:pPr>
    </w:p>
    <w:p w14:paraId="30EEE488" w14:textId="4AAC4FEB" w:rsidR="00EE0767" w:rsidRDefault="00EE0767" w:rsidP="00B6413B">
      <w:pPr>
        <w:spacing w:after="0"/>
        <w:rPr>
          <w:lang w:val="fr-BE"/>
        </w:rPr>
      </w:pPr>
      <w:r>
        <w:rPr>
          <w:lang w:val="fr-BE"/>
        </w:rPr>
        <w:t>Objets connectés ?</w:t>
      </w:r>
    </w:p>
    <w:p w14:paraId="65D966DB" w14:textId="1F67825C" w:rsidR="00EE0767" w:rsidRDefault="00E40819" w:rsidP="00B6413B">
      <w:pPr>
        <w:spacing w:after="0"/>
        <w:rPr>
          <w:lang w:val="fr-BE"/>
        </w:rPr>
      </w:pPr>
      <w:r>
        <w:rPr>
          <w:lang w:val="fr-BE"/>
        </w:rPr>
        <w:t>Ces objets doiven</w:t>
      </w:r>
      <w:r w:rsidR="00EE0767">
        <w:rPr>
          <w:lang w:val="fr-BE"/>
        </w:rPr>
        <w:t xml:space="preserve">t </w:t>
      </w:r>
      <w:r>
        <w:rPr>
          <w:lang w:val="fr-BE"/>
        </w:rPr>
        <w:t xml:space="preserve">toujours </w:t>
      </w:r>
      <w:r w:rsidR="00EE0767">
        <w:rPr>
          <w:lang w:val="fr-BE"/>
        </w:rPr>
        <w:t xml:space="preserve">faire l’objet d’un inventaire </w:t>
      </w:r>
      <w:r w:rsidR="00F1434C">
        <w:rPr>
          <w:lang w:val="fr-BE"/>
        </w:rPr>
        <w:t xml:space="preserve">de </w:t>
      </w:r>
      <w:r w:rsidR="00EE0767">
        <w:rPr>
          <w:lang w:val="fr-BE"/>
        </w:rPr>
        <w:t>cybersécurité</w:t>
      </w:r>
      <w:r w:rsidR="00F1434C">
        <w:rPr>
          <w:lang w:val="fr-BE"/>
        </w:rPr>
        <w:t xml:space="preserve"> pour protéger les données sensibles contre les cyberattaques</w:t>
      </w:r>
      <w:r w:rsidR="00EE0767">
        <w:rPr>
          <w:lang w:val="fr-BE"/>
        </w:rPr>
        <w:t xml:space="preserve">. </w:t>
      </w:r>
      <w:r w:rsidR="00F1434C">
        <w:rPr>
          <w:lang w:val="fr-BE"/>
        </w:rPr>
        <w:t>Des protocoles de sécurité sont mis en place</w:t>
      </w:r>
      <w:r w:rsidR="00EE0767">
        <w:rPr>
          <w:lang w:val="fr-BE"/>
        </w:rPr>
        <w:t xml:space="preserve">. </w:t>
      </w:r>
      <w:r w:rsidR="00F1434C">
        <w:rPr>
          <w:lang w:val="fr-BE"/>
        </w:rPr>
        <w:t>Le n</w:t>
      </w:r>
      <w:r w:rsidR="00EE0767">
        <w:rPr>
          <w:lang w:val="fr-BE"/>
        </w:rPr>
        <w:t xml:space="preserve">iveau de cybermaturité des hôpitaux augmente progressivement. </w:t>
      </w:r>
      <w:r w:rsidR="00F1434C">
        <w:rPr>
          <w:lang w:val="fr-BE"/>
        </w:rPr>
        <w:t>La m</w:t>
      </w:r>
      <w:r w:rsidR="00EE0767">
        <w:rPr>
          <w:lang w:val="fr-BE"/>
        </w:rPr>
        <w:t>ise en place des conformités légales améliore la sécurité grâce à la loi N</w:t>
      </w:r>
      <w:r w:rsidR="00F1434C">
        <w:rPr>
          <w:lang w:val="fr-BE"/>
        </w:rPr>
        <w:t>IS</w:t>
      </w:r>
      <w:r w:rsidR="00EE0767">
        <w:rPr>
          <w:lang w:val="fr-BE"/>
        </w:rPr>
        <w:t xml:space="preserve">2 et </w:t>
      </w:r>
      <w:r w:rsidR="00F1434C">
        <w:rPr>
          <w:lang w:val="fr-BE"/>
        </w:rPr>
        <w:t xml:space="preserve">aux </w:t>
      </w:r>
      <w:r w:rsidR="00EE0767">
        <w:rPr>
          <w:lang w:val="fr-BE"/>
        </w:rPr>
        <w:t xml:space="preserve">obligations du </w:t>
      </w:r>
      <w:r w:rsidR="00F1434C">
        <w:rPr>
          <w:lang w:val="fr-BE"/>
        </w:rPr>
        <w:t>CCB</w:t>
      </w:r>
      <w:r w:rsidR="00EE0767">
        <w:rPr>
          <w:lang w:val="fr-BE"/>
        </w:rPr>
        <w:t xml:space="preserve">. </w:t>
      </w:r>
    </w:p>
    <w:p w14:paraId="77E03F84" w14:textId="77777777" w:rsidR="00C31EE7" w:rsidRDefault="00C31EE7" w:rsidP="00B6413B">
      <w:pPr>
        <w:spacing w:after="0"/>
        <w:rPr>
          <w:lang w:val="fr-BE"/>
        </w:rPr>
      </w:pPr>
    </w:p>
    <w:p w14:paraId="0360A5AB" w14:textId="6F6D66D0" w:rsidR="00F51701" w:rsidRDefault="00F51701" w:rsidP="00B6413B">
      <w:pPr>
        <w:spacing w:after="0"/>
        <w:rPr>
          <w:lang w:val="fr-BE"/>
        </w:rPr>
      </w:pPr>
      <w:r>
        <w:rPr>
          <w:lang w:val="fr-BE"/>
        </w:rPr>
        <w:t>Financement</w:t>
      </w:r>
      <w:r w:rsidR="004312FC">
        <w:rPr>
          <w:lang w:val="fr-BE"/>
        </w:rPr>
        <w:t xml:space="preserve"> et continuité des soins</w:t>
      </w:r>
      <w:r>
        <w:rPr>
          <w:lang w:val="fr-BE"/>
        </w:rPr>
        <w:t> ?</w:t>
      </w:r>
    </w:p>
    <w:p w14:paraId="31A359D8" w14:textId="6D1FC07B" w:rsidR="00F51701" w:rsidRDefault="00F51701" w:rsidP="00B6413B">
      <w:pPr>
        <w:spacing w:after="0"/>
        <w:rPr>
          <w:lang w:val="fr-BE"/>
        </w:rPr>
      </w:pPr>
      <w:r>
        <w:rPr>
          <w:lang w:val="fr-BE"/>
        </w:rPr>
        <w:t xml:space="preserve">Certains modules </w:t>
      </w:r>
      <w:r w:rsidR="004312FC">
        <w:rPr>
          <w:lang w:val="fr-BE"/>
        </w:rPr>
        <w:t xml:space="preserve">d’IA </w:t>
      </w:r>
      <w:r>
        <w:rPr>
          <w:lang w:val="fr-BE"/>
        </w:rPr>
        <w:t>p</w:t>
      </w:r>
      <w:r w:rsidR="004312FC">
        <w:rPr>
          <w:lang w:val="fr-BE"/>
        </w:rPr>
        <w:t xml:space="preserve">euvent </w:t>
      </w:r>
      <w:r>
        <w:rPr>
          <w:lang w:val="fr-BE"/>
        </w:rPr>
        <w:t xml:space="preserve">être supprimés. Actuellement, </w:t>
      </w:r>
      <w:r w:rsidR="004312FC">
        <w:rPr>
          <w:lang w:val="fr-BE"/>
        </w:rPr>
        <w:t>lorsque l’</w:t>
      </w:r>
      <w:r>
        <w:rPr>
          <w:lang w:val="fr-BE"/>
        </w:rPr>
        <w:t xml:space="preserve">IA </w:t>
      </w:r>
      <w:r w:rsidR="004312FC">
        <w:rPr>
          <w:lang w:val="fr-BE"/>
        </w:rPr>
        <w:t xml:space="preserve">est </w:t>
      </w:r>
      <w:r>
        <w:rPr>
          <w:lang w:val="fr-BE"/>
        </w:rPr>
        <w:t>mise en place</w:t>
      </w:r>
      <w:r w:rsidR="004312FC">
        <w:rPr>
          <w:lang w:val="fr-BE"/>
        </w:rPr>
        <w:t>, c’est</w:t>
      </w:r>
      <w:r>
        <w:rPr>
          <w:lang w:val="fr-BE"/>
        </w:rPr>
        <w:t xml:space="preserve"> pour remplacer </w:t>
      </w:r>
      <w:r w:rsidR="00027B6B">
        <w:rPr>
          <w:lang w:val="fr-BE"/>
        </w:rPr>
        <w:t xml:space="preserve">des </w:t>
      </w:r>
      <w:r>
        <w:rPr>
          <w:lang w:val="fr-BE"/>
        </w:rPr>
        <w:t xml:space="preserve">protocoles existants. En cas d’abandon, on revient au protocole précédent. D’où </w:t>
      </w:r>
      <w:r w:rsidR="004312FC">
        <w:rPr>
          <w:lang w:val="fr-BE"/>
        </w:rPr>
        <w:t xml:space="preserve">il n’y a </w:t>
      </w:r>
      <w:r>
        <w:rPr>
          <w:lang w:val="fr-BE"/>
        </w:rPr>
        <w:t>pas de risques de rupture de la continuité des soins.</w:t>
      </w:r>
    </w:p>
    <w:p w14:paraId="276F82F3" w14:textId="77777777" w:rsidR="00F51701" w:rsidRDefault="00F51701" w:rsidP="00B6413B">
      <w:pPr>
        <w:spacing w:after="0"/>
        <w:rPr>
          <w:lang w:val="fr-BE"/>
        </w:rPr>
      </w:pPr>
    </w:p>
    <w:p w14:paraId="11AA8CB0" w14:textId="643593A4" w:rsidR="00F51701" w:rsidRDefault="00E21B98" w:rsidP="00B6413B">
      <w:pPr>
        <w:spacing w:after="0"/>
        <w:rPr>
          <w:lang w:val="fr-BE"/>
        </w:rPr>
      </w:pPr>
      <w:r>
        <w:rPr>
          <w:lang w:val="fr-BE"/>
        </w:rPr>
        <w:lastRenderedPageBreak/>
        <w:t>Regard du patient sur ses données ?</w:t>
      </w:r>
    </w:p>
    <w:p w14:paraId="029161BE" w14:textId="7B9F0589" w:rsidR="004312FC" w:rsidRDefault="004312FC" w:rsidP="00B6413B">
      <w:pPr>
        <w:spacing w:after="0"/>
        <w:rPr>
          <w:lang w:val="fr-BE"/>
        </w:rPr>
      </w:pPr>
      <w:r>
        <w:rPr>
          <w:lang w:val="fr-BE"/>
        </w:rPr>
        <w:t xml:space="preserve">Les droits du patient concernant ses données sont : </w:t>
      </w:r>
      <w:r>
        <w:rPr>
          <w:lang w:val="fr-BE"/>
        </w:rPr>
        <w:t>le</w:t>
      </w:r>
      <w:r w:rsidR="00027B6B">
        <w:rPr>
          <w:lang w:val="fr-BE"/>
        </w:rPr>
        <w:t>s</w:t>
      </w:r>
      <w:r>
        <w:rPr>
          <w:lang w:val="fr-BE"/>
        </w:rPr>
        <w:t xml:space="preserve"> </w:t>
      </w:r>
      <w:r>
        <w:rPr>
          <w:lang w:val="fr-BE"/>
        </w:rPr>
        <w:t>droit</w:t>
      </w:r>
      <w:r w:rsidR="00027B6B">
        <w:rPr>
          <w:lang w:val="fr-BE"/>
        </w:rPr>
        <w:t>s</w:t>
      </w:r>
      <w:r>
        <w:rPr>
          <w:lang w:val="fr-BE"/>
        </w:rPr>
        <w:t xml:space="preserve"> d’accès, de rectification, d’effacement (limité dans le cas des données de santé), de portabilité (transfert d’un fournisseur de service à un autre). Des mécanismes de consentements sont nécessaires pour assurer que le consentement du patient est éclairé, libre et révocable. Enfin, des procédures doivent être établ</w:t>
      </w:r>
      <w:r>
        <w:rPr>
          <w:lang w:val="fr-BE"/>
        </w:rPr>
        <w:t>i</w:t>
      </w:r>
      <w:r>
        <w:rPr>
          <w:lang w:val="fr-BE"/>
        </w:rPr>
        <w:t>es pour que ce consentement (ou refus) soit respecté.</w:t>
      </w:r>
    </w:p>
    <w:p w14:paraId="6E14BF21" w14:textId="77777777" w:rsidR="004312FC" w:rsidRDefault="004312FC" w:rsidP="00B6413B">
      <w:pPr>
        <w:spacing w:after="0"/>
        <w:rPr>
          <w:lang w:val="fr-BE"/>
        </w:rPr>
      </w:pPr>
    </w:p>
    <w:p w14:paraId="48D26148" w14:textId="77777777" w:rsidR="004312FC" w:rsidRDefault="004312FC" w:rsidP="004312FC">
      <w:pPr>
        <w:spacing w:after="0"/>
        <w:rPr>
          <w:lang w:val="fr-BE"/>
        </w:rPr>
      </w:pPr>
      <w:r>
        <w:rPr>
          <w:lang w:val="fr-BE"/>
        </w:rPr>
        <w:t>Concilier progrès de la recherche et respect de la confidentialité ?</w:t>
      </w:r>
    </w:p>
    <w:p w14:paraId="49EADEBF" w14:textId="24881617" w:rsidR="004312FC" w:rsidRDefault="004312FC" w:rsidP="004312FC">
      <w:pPr>
        <w:spacing w:after="0"/>
        <w:rPr>
          <w:lang w:val="fr-BE"/>
        </w:rPr>
      </w:pPr>
      <w:r>
        <w:rPr>
          <w:lang w:val="fr-BE"/>
        </w:rPr>
        <w:t>Pour respecter la confidentialité des données, on recourt à la pseudonymisation et à l’anonymisation. La pseudonymisation consiste à remplacer les identifiants par des pseudonymes. L’anonymisation vise à supprimer les informations personnelles afin que la personne en question ne puisse pas être identifiée.</w:t>
      </w:r>
      <w:r>
        <w:rPr>
          <w:lang w:val="fr-BE"/>
        </w:rPr>
        <w:t xml:space="preserve"> L’a</w:t>
      </w:r>
      <w:r>
        <w:rPr>
          <w:lang w:val="fr-BE"/>
        </w:rPr>
        <w:t xml:space="preserve">nonymisation par couches multiples rend difficile la réidentification des personnes. </w:t>
      </w:r>
    </w:p>
    <w:p w14:paraId="52702C30" w14:textId="77777777" w:rsidR="004312FC" w:rsidRDefault="004312FC" w:rsidP="004312FC">
      <w:pPr>
        <w:spacing w:after="0"/>
        <w:rPr>
          <w:lang w:val="fr-BE"/>
        </w:rPr>
      </w:pPr>
      <w:r>
        <w:rPr>
          <w:lang w:val="fr-BE"/>
        </w:rPr>
        <w:t xml:space="preserve">Pour concilier recherche et confidentialité, les défis sont nombreux : le respect de normes strictes en matière de protection des données, une bonne gouvernance des données, la mise en place de pratiques éthiques dans la réutilisation des données. </w:t>
      </w:r>
    </w:p>
    <w:p w14:paraId="2D9CB538" w14:textId="77777777" w:rsidR="00E21B98" w:rsidRDefault="00E21B98" w:rsidP="00B6413B">
      <w:pPr>
        <w:spacing w:after="0"/>
        <w:rPr>
          <w:lang w:val="fr-BE"/>
        </w:rPr>
      </w:pPr>
    </w:p>
    <w:p w14:paraId="23435B6D" w14:textId="2A212ACD" w:rsidR="00E21B98" w:rsidRDefault="00E21B98" w:rsidP="00B6413B">
      <w:pPr>
        <w:spacing w:after="0"/>
        <w:rPr>
          <w:lang w:val="fr-BE"/>
        </w:rPr>
      </w:pPr>
      <w:r>
        <w:rPr>
          <w:lang w:val="fr-BE"/>
        </w:rPr>
        <w:t>Défis ?</w:t>
      </w:r>
    </w:p>
    <w:p w14:paraId="0B8A5C90" w14:textId="18389E04" w:rsidR="00C41A96" w:rsidRDefault="00E34BF9" w:rsidP="00B6413B">
      <w:pPr>
        <w:spacing w:after="0"/>
        <w:rPr>
          <w:lang w:val="fr-BE"/>
        </w:rPr>
      </w:pPr>
      <w:r>
        <w:rPr>
          <w:lang w:val="fr-BE"/>
        </w:rPr>
        <w:t xml:space="preserve">Un des principaux défis est de créer la </w:t>
      </w:r>
      <w:r w:rsidR="00E21B98">
        <w:rPr>
          <w:lang w:val="fr-BE"/>
        </w:rPr>
        <w:t>confiance p</w:t>
      </w:r>
      <w:r>
        <w:rPr>
          <w:lang w:val="fr-BE"/>
        </w:rPr>
        <w:t xml:space="preserve">ar rapport à la </w:t>
      </w:r>
      <w:r w:rsidR="00E21B98">
        <w:rPr>
          <w:lang w:val="fr-BE"/>
        </w:rPr>
        <w:t xml:space="preserve"> gouvernance</w:t>
      </w:r>
      <w:r>
        <w:rPr>
          <w:lang w:val="fr-BE"/>
        </w:rPr>
        <w:t xml:space="preserve"> et </w:t>
      </w:r>
      <w:r w:rsidR="00027B6B">
        <w:rPr>
          <w:lang w:val="fr-BE"/>
        </w:rPr>
        <w:t xml:space="preserve">à </w:t>
      </w:r>
      <w:r>
        <w:rPr>
          <w:lang w:val="fr-BE"/>
        </w:rPr>
        <w:t>la</w:t>
      </w:r>
      <w:r w:rsidR="00E21B98">
        <w:rPr>
          <w:lang w:val="fr-BE"/>
        </w:rPr>
        <w:t xml:space="preserve"> protection des données. Des régulateurs vont se mettre en place en Belgique mais comment ? </w:t>
      </w:r>
      <w:r>
        <w:rPr>
          <w:lang w:val="fr-BE"/>
        </w:rPr>
        <w:t>La p</w:t>
      </w:r>
      <w:r w:rsidR="00E21B98">
        <w:rPr>
          <w:lang w:val="fr-BE"/>
        </w:rPr>
        <w:t xml:space="preserve">uissance de calcul </w:t>
      </w:r>
      <w:r>
        <w:rPr>
          <w:lang w:val="fr-BE"/>
        </w:rPr>
        <w:t xml:space="preserve">de l’IA </w:t>
      </w:r>
      <w:r w:rsidR="00E21B98">
        <w:rPr>
          <w:lang w:val="fr-BE"/>
        </w:rPr>
        <w:t xml:space="preserve">va permettre d’améliorer </w:t>
      </w:r>
      <w:r>
        <w:rPr>
          <w:lang w:val="fr-BE"/>
        </w:rPr>
        <w:t xml:space="preserve">les </w:t>
      </w:r>
      <w:r w:rsidR="00E21B98">
        <w:rPr>
          <w:lang w:val="fr-BE"/>
        </w:rPr>
        <w:t>soins, des évolutions de traitement</w:t>
      </w:r>
      <w:r w:rsidR="00027B6B">
        <w:rPr>
          <w:lang w:val="fr-BE"/>
        </w:rPr>
        <w:t>s</w:t>
      </w:r>
      <w:r w:rsidR="00E21B98">
        <w:rPr>
          <w:lang w:val="fr-BE"/>
        </w:rPr>
        <w:t xml:space="preserve"> vont être possibles, </w:t>
      </w:r>
      <w:r w:rsidR="00027B6B">
        <w:rPr>
          <w:lang w:val="fr-BE"/>
        </w:rPr>
        <w:t>l</w:t>
      </w:r>
      <w:r>
        <w:rPr>
          <w:lang w:val="fr-BE"/>
        </w:rPr>
        <w:t xml:space="preserve">es </w:t>
      </w:r>
      <w:r w:rsidR="00E21B98">
        <w:rPr>
          <w:lang w:val="fr-BE"/>
        </w:rPr>
        <w:t xml:space="preserve">traitements </w:t>
      </w:r>
      <w:r w:rsidR="00027B6B">
        <w:rPr>
          <w:lang w:val="fr-BE"/>
        </w:rPr>
        <w:t xml:space="preserve">vont pouvoir être </w:t>
      </w:r>
      <w:r w:rsidR="00E21B98">
        <w:rPr>
          <w:lang w:val="fr-BE"/>
        </w:rPr>
        <w:t xml:space="preserve">personnalisés. Avec </w:t>
      </w:r>
      <w:r>
        <w:rPr>
          <w:lang w:val="fr-BE"/>
        </w:rPr>
        <w:t xml:space="preserve">le </w:t>
      </w:r>
      <w:r w:rsidR="00E21B98">
        <w:rPr>
          <w:lang w:val="fr-BE"/>
        </w:rPr>
        <w:t xml:space="preserve">défi </w:t>
      </w:r>
      <w:r>
        <w:rPr>
          <w:lang w:val="fr-BE"/>
        </w:rPr>
        <w:t xml:space="preserve">du </w:t>
      </w:r>
      <w:r w:rsidR="00E21B98">
        <w:rPr>
          <w:lang w:val="fr-BE"/>
        </w:rPr>
        <w:t>RGPD</w:t>
      </w:r>
      <w:r w:rsidR="00027B6B">
        <w:rPr>
          <w:lang w:val="fr-BE"/>
        </w:rPr>
        <w:t xml:space="preserve"> et</w:t>
      </w:r>
      <w:r>
        <w:rPr>
          <w:lang w:val="fr-BE"/>
        </w:rPr>
        <w:t xml:space="preserve"> d</w:t>
      </w:r>
      <w:r w:rsidR="00E21B98">
        <w:rPr>
          <w:lang w:val="fr-BE"/>
        </w:rPr>
        <w:t>ans un contexte où</w:t>
      </w:r>
      <w:r>
        <w:rPr>
          <w:lang w:val="fr-BE"/>
        </w:rPr>
        <w:t xml:space="preserve"> l’</w:t>
      </w:r>
      <w:r w:rsidR="00E21B98">
        <w:rPr>
          <w:lang w:val="fr-BE"/>
        </w:rPr>
        <w:t>influence d</w:t>
      </w:r>
      <w:r>
        <w:rPr>
          <w:lang w:val="fr-BE"/>
        </w:rPr>
        <w:t>e l</w:t>
      </w:r>
      <w:r w:rsidR="00E21B98">
        <w:rPr>
          <w:lang w:val="fr-BE"/>
        </w:rPr>
        <w:t xml:space="preserve">’IA </w:t>
      </w:r>
      <w:r>
        <w:rPr>
          <w:lang w:val="fr-BE"/>
        </w:rPr>
        <w:t xml:space="preserve">est </w:t>
      </w:r>
      <w:r w:rsidR="00E21B98">
        <w:rPr>
          <w:lang w:val="fr-BE"/>
        </w:rPr>
        <w:t xml:space="preserve">sans cesse grandissante. </w:t>
      </w:r>
      <w:r w:rsidR="00C41A96">
        <w:rPr>
          <w:lang w:val="fr-BE"/>
        </w:rPr>
        <w:t>Il va falloir pouvoir déterminer les risques que supposent les IA</w:t>
      </w:r>
      <w:r>
        <w:rPr>
          <w:lang w:val="fr-BE"/>
        </w:rPr>
        <w:t xml:space="preserve"> et mettre</w:t>
      </w:r>
      <w:r w:rsidR="00AC3B0D">
        <w:rPr>
          <w:lang w:val="fr-BE"/>
        </w:rPr>
        <w:t xml:space="preserve"> en place de</w:t>
      </w:r>
      <w:r>
        <w:rPr>
          <w:lang w:val="fr-BE"/>
        </w:rPr>
        <w:t>s</w:t>
      </w:r>
      <w:r w:rsidR="00AC3B0D">
        <w:rPr>
          <w:lang w:val="fr-BE"/>
        </w:rPr>
        <w:t xml:space="preserve"> mesures préventives. </w:t>
      </w:r>
      <w:r>
        <w:rPr>
          <w:lang w:val="fr-BE"/>
        </w:rPr>
        <w:t xml:space="preserve">A cela s’ajoute le fait que les </w:t>
      </w:r>
      <w:r w:rsidR="00AC3B0D">
        <w:rPr>
          <w:lang w:val="fr-BE"/>
        </w:rPr>
        <w:t xml:space="preserve">IA étroites sont basées sur des sources identifiées, </w:t>
      </w:r>
      <w:r w:rsidR="00027B6B">
        <w:rPr>
          <w:lang w:val="fr-BE"/>
        </w:rPr>
        <w:t>contrairement aux</w:t>
      </w:r>
      <w:r w:rsidR="00AC3B0D">
        <w:rPr>
          <w:lang w:val="fr-BE"/>
        </w:rPr>
        <w:t xml:space="preserve"> IA génératives. </w:t>
      </w:r>
      <w:r>
        <w:rPr>
          <w:lang w:val="fr-BE"/>
        </w:rPr>
        <w:t>Cela nécessite un s</w:t>
      </w:r>
      <w:r w:rsidR="0060049C">
        <w:rPr>
          <w:lang w:val="fr-BE"/>
        </w:rPr>
        <w:t xml:space="preserve">uivi constant avec </w:t>
      </w:r>
      <w:r w:rsidR="00027B6B">
        <w:rPr>
          <w:lang w:val="fr-BE"/>
        </w:rPr>
        <w:t xml:space="preserve">une </w:t>
      </w:r>
      <w:r w:rsidR="0060049C">
        <w:rPr>
          <w:lang w:val="fr-BE"/>
        </w:rPr>
        <w:t xml:space="preserve">supervision humaine. </w:t>
      </w:r>
    </w:p>
    <w:p w14:paraId="024EDBCD" w14:textId="77777777" w:rsidR="00C41A96" w:rsidRDefault="00C41A96" w:rsidP="00B6413B">
      <w:pPr>
        <w:spacing w:after="0"/>
        <w:rPr>
          <w:lang w:val="fr-BE"/>
        </w:rPr>
      </w:pPr>
    </w:p>
    <w:p w14:paraId="5A9FB4DC" w14:textId="12776FCC" w:rsidR="00C41A96" w:rsidRDefault="00C41A96" w:rsidP="00B6413B">
      <w:pPr>
        <w:spacing w:after="0"/>
        <w:rPr>
          <w:lang w:val="fr-BE"/>
        </w:rPr>
      </w:pPr>
      <w:r>
        <w:rPr>
          <w:lang w:val="fr-BE"/>
        </w:rPr>
        <w:t>Rôle des autorités de régulation ?</w:t>
      </w:r>
    </w:p>
    <w:p w14:paraId="66DD811D" w14:textId="33BFCB2C" w:rsidR="00C41A96" w:rsidRDefault="00C41A96" w:rsidP="00B6413B">
      <w:pPr>
        <w:spacing w:after="0"/>
        <w:rPr>
          <w:lang w:val="fr-BE"/>
        </w:rPr>
      </w:pPr>
      <w:r>
        <w:rPr>
          <w:lang w:val="fr-BE"/>
        </w:rPr>
        <w:t>Pas encore de retours.</w:t>
      </w:r>
    </w:p>
    <w:p w14:paraId="021C0FFA" w14:textId="77777777" w:rsidR="00C41A96" w:rsidRDefault="00C41A96" w:rsidP="00B6413B">
      <w:pPr>
        <w:spacing w:after="0"/>
        <w:rPr>
          <w:lang w:val="fr-BE"/>
        </w:rPr>
      </w:pPr>
    </w:p>
    <w:p w14:paraId="26484084" w14:textId="62C87ABE" w:rsidR="00AC3B0D" w:rsidRDefault="00AC3B0D" w:rsidP="00B6413B">
      <w:pPr>
        <w:spacing w:after="0"/>
        <w:rPr>
          <w:lang w:val="fr-BE"/>
        </w:rPr>
      </w:pPr>
      <w:r>
        <w:rPr>
          <w:lang w:val="fr-BE"/>
        </w:rPr>
        <w:t>Robots ?</w:t>
      </w:r>
    </w:p>
    <w:p w14:paraId="359C8404" w14:textId="384A4ABB" w:rsidR="00AC3B0D" w:rsidRDefault="00353E02" w:rsidP="00B6413B">
      <w:pPr>
        <w:spacing w:after="0"/>
        <w:rPr>
          <w:lang w:val="fr-BE"/>
        </w:rPr>
      </w:pPr>
      <w:r>
        <w:rPr>
          <w:lang w:val="fr-BE"/>
        </w:rPr>
        <w:lastRenderedPageBreak/>
        <w:t>Oui, on a aujourd’hui recours à des r</w:t>
      </w:r>
      <w:r w:rsidR="00AC3B0D">
        <w:rPr>
          <w:lang w:val="fr-BE"/>
        </w:rPr>
        <w:t>obots chirurgicau</w:t>
      </w:r>
      <w:r>
        <w:rPr>
          <w:lang w:val="fr-BE"/>
        </w:rPr>
        <w:t>x</w:t>
      </w:r>
      <w:r w:rsidR="00AC3B0D">
        <w:rPr>
          <w:lang w:val="fr-BE"/>
        </w:rPr>
        <w:t xml:space="preserve">. </w:t>
      </w:r>
      <w:r>
        <w:rPr>
          <w:lang w:val="fr-BE"/>
        </w:rPr>
        <w:t xml:space="preserve">Mais on ne les utilise pas encore </w:t>
      </w:r>
      <w:r w:rsidR="00AC3B0D">
        <w:rPr>
          <w:lang w:val="fr-BE"/>
        </w:rPr>
        <w:t xml:space="preserve">dans </w:t>
      </w:r>
      <w:r w:rsidR="00027B6B">
        <w:rPr>
          <w:lang w:val="fr-BE"/>
        </w:rPr>
        <w:t>l’</w:t>
      </w:r>
      <w:r w:rsidR="00AC3B0D">
        <w:rPr>
          <w:lang w:val="fr-BE"/>
        </w:rPr>
        <w:t xml:space="preserve">accompagnement. </w:t>
      </w:r>
      <w:r>
        <w:rPr>
          <w:lang w:val="fr-BE"/>
        </w:rPr>
        <w:t>Cela pose d</w:t>
      </w:r>
      <w:r w:rsidR="00AC3B0D">
        <w:rPr>
          <w:lang w:val="fr-BE"/>
        </w:rPr>
        <w:t>es q</w:t>
      </w:r>
      <w:r>
        <w:rPr>
          <w:lang w:val="fr-BE"/>
        </w:rPr>
        <w:t>uestions</w:t>
      </w:r>
      <w:r w:rsidR="00AC3B0D">
        <w:rPr>
          <w:lang w:val="fr-BE"/>
        </w:rPr>
        <w:t xml:space="preserve"> éthiques qui vont limiter </w:t>
      </w:r>
      <w:r w:rsidR="00AC3B0D" w:rsidRPr="00AC3B0D">
        <w:rPr>
          <w:i/>
          <w:iCs/>
          <w:lang w:val="fr-BE"/>
        </w:rPr>
        <w:t>peut-être</w:t>
      </w:r>
      <w:r w:rsidR="00AC3B0D">
        <w:rPr>
          <w:lang w:val="fr-BE"/>
        </w:rPr>
        <w:t xml:space="preserve"> les applications de l’IA</w:t>
      </w:r>
      <w:r>
        <w:rPr>
          <w:lang w:val="fr-BE"/>
        </w:rPr>
        <w:t>, afin d’</w:t>
      </w:r>
      <w:r w:rsidR="00AC3B0D">
        <w:rPr>
          <w:lang w:val="fr-BE"/>
        </w:rPr>
        <w:t xml:space="preserve">éviter </w:t>
      </w:r>
      <w:r>
        <w:rPr>
          <w:lang w:val="fr-BE"/>
        </w:rPr>
        <w:t>d</w:t>
      </w:r>
      <w:r w:rsidR="00AC3B0D">
        <w:rPr>
          <w:lang w:val="fr-BE"/>
        </w:rPr>
        <w:t xml:space="preserve">es dérives. </w:t>
      </w:r>
    </w:p>
    <w:p w14:paraId="62BC4246" w14:textId="77777777" w:rsidR="003F79DF" w:rsidRDefault="003F79DF" w:rsidP="00B6413B">
      <w:pPr>
        <w:spacing w:after="0"/>
        <w:rPr>
          <w:lang w:val="fr-BE"/>
        </w:rPr>
      </w:pPr>
    </w:p>
    <w:p w14:paraId="3C928CE6" w14:textId="105EC589" w:rsidR="003F79DF" w:rsidRDefault="003F79DF" w:rsidP="00B6413B">
      <w:pPr>
        <w:spacing w:after="0"/>
        <w:rPr>
          <w:lang w:val="fr-BE"/>
        </w:rPr>
      </w:pPr>
      <w:r>
        <w:rPr>
          <w:lang w:val="fr-BE"/>
        </w:rPr>
        <w:t>Chatbox ?</w:t>
      </w:r>
    </w:p>
    <w:p w14:paraId="2BF11FA0" w14:textId="600A3981" w:rsidR="003F79DF" w:rsidRDefault="00353E02" w:rsidP="00B6413B">
      <w:pPr>
        <w:spacing w:after="0"/>
        <w:rPr>
          <w:lang w:val="fr-BE"/>
        </w:rPr>
      </w:pPr>
      <w:r>
        <w:rPr>
          <w:lang w:val="fr-BE"/>
        </w:rPr>
        <w:t xml:space="preserve">Les </w:t>
      </w:r>
      <w:r w:rsidR="003F79DF">
        <w:rPr>
          <w:lang w:val="fr-BE"/>
        </w:rPr>
        <w:t>IA hybrides interposent des agents IA par rapport à des humains</w:t>
      </w:r>
      <w:r>
        <w:rPr>
          <w:lang w:val="fr-BE"/>
        </w:rPr>
        <w:t xml:space="preserve">. Certains </w:t>
      </w:r>
      <w:r w:rsidR="003F79DF">
        <w:rPr>
          <w:lang w:val="fr-BE"/>
        </w:rPr>
        <w:t xml:space="preserve">hôpitaux installent déjà cela pour </w:t>
      </w:r>
      <w:r>
        <w:rPr>
          <w:lang w:val="fr-BE"/>
        </w:rPr>
        <w:t xml:space="preserve">augmenter la </w:t>
      </w:r>
      <w:r w:rsidR="003F79DF">
        <w:rPr>
          <w:lang w:val="fr-BE"/>
        </w:rPr>
        <w:t>rapidité de prise en charge. Le principe reste que les sources d</w:t>
      </w:r>
      <w:r>
        <w:rPr>
          <w:lang w:val="fr-BE"/>
        </w:rPr>
        <w:t>oivent</w:t>
      </w:r>
      <w:r w:rsidR="003F79DF">
        <w:rPr>
          <w:lang w:val="fr-BE"/>
        </w:rPr>
        <w:t xml:space="preserve"> être contrôlées pour limiter les hallucinations de l’IA. </w:t>
      </w:r>
    </w:p>
    <w:p w14:paraId="6E21AEC9" w14:textId="77777777" w:rsidR="00864A27" w:rsidRDefault="00864A27" w:rsidP="00B6413B">
      <w:pPr>
        <w:spacing w:after="0"/>
        <w:rPr>
          <w:lang w:val="fr-BE"/>
        </w:rPr>
      </w:pPr>
    </w:p>
    <w:p w14:paraId="7760850C" w14:textId="0B0969B3" w:rsidR="00D900AE" w:rsidRDefault="00D900AE" w:rsidP="00B6413B">
      <w:pPr>
        <w:spacing w:after="0"/>
        <w:rPr>
          <w:lang w:val="fr-BE"/>
        </w:rPr>
      </w:pPr>
      <w:r>
        <w:rPr>
          <w:lang w:val="fr-BE"/>
        </w:rPr>
        <w:t>Plaintes ?</w:t>
      </w:r>
    </w:p>
    <w:p w14:paraId="49EC49AC" w14:textId="6E291A79" w:rsidR="00D900AE" w:rsidRDefault="002E7AAA" w:rsidP="00B6413B">
      <w:pPr>
        <w:spacing w:after="0"/>
        <w:rPr>
          <w:lang w:val="fr-BE"/>
        </w:rPr>
      </w:pPr>
      <w:r>
        <w:rPr>
          <w:lang w:val="fr-BE"/>
        </w:rPr>
        <w:t>Elles aboutissent chez le</w:t>
      </w:r>
      <w:r w:rsidR="00D900AE" w:rsidRPr="00A3390D">
        <w:rPr>
          <w:lang w:val="fr-BE"/>
        </w:rPr>
        <w:t xml:space="preserve"> DPO. </w:t>
      </w:r>
      <w:r>
        <w:rPr>
          <w:lang w:val="fr-BE"/>
        </w:rPr>
        <w:t>Il existe un p</w:t>
      </w:r>
      <w:r w:rsidR="00D900AE" w:rsidRPr="00D900AE">
        <w:rPr>
          <w:lang w:val="fr-BE"/>
        </w:rPr>
        <w:t>rocess de correction de d</w:t>
      </w:r>
      <w:r w:rsidR="00D900AE">
        <w:rPr>
          <w:lang w:val="fr-BE"/>
        </w:rPr>
        <w:t xml:space="preserve">onnées erronées de santé, </w:t>
      </w:r>
      <w:r>
        <w:rPr>
          <w:lang w:val="fr-BE"/>
        </w:rPr>
        <w:t xml:space="preserve">sous la </w:t>
      </w:r>
      <w:r w:rsidR="00D900AE">
        <w:rPr>
          <w:lang w:val="fr-BE"/>
        </w:rPr>
        <w:t xml:space="preserve">responsabilité du responsable de traitement. </w:t>
      </w:r>
      <w:r>
        <w:rPr>
          <w:lang w:val="fr-BE"/>
        </w:rPr>
        <w:t>C’est le s</w:t>
      </w:r>
      <w:r w:rsidR="00D900AE">
        <w:rPr>
          <w:lang w:val="fr-BE"/>
        </w:rPr>
        <w:t xml:space="preserve">ervice </w:t>
      </w:r>
      <w:r w:rsidR="00027B6B">
        <w:rPr>
          <w:lang w:val="fr-BE"/>
        </w:rPr>
        <w:t>R</w:t>
      </w:r>
      <w:r w:rsidR="00D900AE">
        <w:rPr>
          <w:lang w:val="fr-BE"/>
        </w:rPr>
        <w:t xml:space="preserve">elations </w:t>
      </w:r>
      <w:r w:rsidR="00027B6B">
        <w:rPr>
          <w:lang w:val="fr-BE"/>
        </w:rPr>
        <w:t>P</w:t>
      </w:r>
      <w:r w:rsidR="00D900AE">
        <w:rPr>
          <w:lang w:val="fr-BE"/>
        </w:rPr>
        <w:t>atients</w:t>
      </w:r>
      <w:r>
        <w:rPr>
          <w:lang w:val="fr-BE"/>
        </w:rPr>
        <w:t xml:space="preserve"> qui reçoit les plaintes, entre autres celles </w:t>
      </w:r>
      <w:r w:rsidR="00D900AE">
        <w:rPr>
          <w:lang w:val="fr-BE"/>
        </w:rPr>
        <w:t>concernant</w:t>
      </w:r>
      <w:r>
        <w:rPr>
          <w:lang w:val="fr-BE"/>
        </w:rPr>
        <w:t xml:space="preserve"> la</w:t>
      </w:r>
      <w:r w:rsidR="00D900AE">
        <w:rPr>
          <w:lang w:val="fr-BE"/>
        </w:rPr>
        <w:t xml:space="preserve"> protection </w:t>
      </w:r>
      <w:r>
        <w:rPr>
          <w:lang w:val="fr-BE"/>
        </w:rPr>
        <w:t xml:space="preserve">des </w:t>
      </w:r>
      <w:r w:rsidR="00D900AE">
        <w:rPr>
          <w:lang w:val="fr-BE"/>
        </w:rPr>
        <w:t xml:space="preserve">données et </w:t>
      </w:r>
      <w:r>
        <w:rPr>
          <w:lang w:val="fr-BE"/>
        </w:rPr>
        <w:t xml:space="preserve">les </w:t>
      </w:r>
      <w:r w:rsidR="00D900AE">
        <w:rPr>
          <w:lang w:val="fr-BE"/>
        </w:rPr>
        <w:t xml:space="preserve">biais. </w:t>
      </w:r>
    </w:p>
    <w:p w14:paraId="31F9B67A" w14:textId="77777777" w:rsidR="00D900AE" w:rsidRDefault="00D900AE" w:rsidP="00B6413B">
      <w:pPr>
        <w:spacing w:after="0"/>
        <w:rPr>
          <w:lang w:val="fr-BE"/>
        </w:rPr>
      </w:pPr>
    </w:p>
    <w:p w14:paraId="7E941F2F" w14:textId="22A19ADF" w:rsidR="00C41A96" w:rsidRDefault="00D900AE" w:rsidP="00B6413B">
      <w:pPr>
        <w:spacing w:after="0"/>
        <w:rPr>
          <w:lang w:val="fr-BE"/>
        </w:rPr>
      </w:pPr>
      <w:r>
        <w:rPr>
          <w:lang w:val="fr-BE"/>
        </w:rPr>
        <w:t>Régulation des droits ?</w:t>
      </w:r>
    </w:p>
    <w:p w14:paraId="070F5FAA" w14:textId="2575377B" w:rsidR="00D900AE" w:rsidRDefault="002E6033" w:rsidP="00B6413B">
      <w:pPr>
        <w:spacing w:after="0"/>
        <w:rPr>
          <w:lang w:val="fr-BE"/>
        </w:rPr>
      </w:pPr>
      <w:r>
        <w:rPr>
          <w:lang w:val="fr-BE"/>
        </w:rPr>
        <w:t xml:space="preserve">Le CHIREC n’a pas encore </w:t>
      </w:r>
      <w:r w:rsidR="00D900AE">
        <w:rPr>
          <w:lang w:val="fr-BE"/>
        </w:rPr>
        <w:t xml:space="preserve">de relations avec </w:t>
      </w:r>
      <w:r>
        <w:rPr>
          <w:lang w:val="fr-BE"/>
        </w:rPr>
        <w:t xml:space="preserve">les </w:t>
      </w:r>
      <w:r w:rsidR="00D900AE">
        <w:rPr>
          <w:lang w:val="fr-BE"/>
        </w:rPr>
        <w:t xml:space="preserve">organes de contrôle. </w:t>
      </w:r>
      <w:r>
        <w:rPr>
          <w:lang w:val="fr-BE"/>
        </w:rPr>
        <w:t>Le CHIREC est d</w:t>
      </w:r>
      <w:r w:rsidR="00D900AE">
        <w:rPr>
          <w:lang w:val="fr-BE"/>
        </w:rPr>
        <w:t>emandeur</w:t>
      </w:r>
      <w:r>
        <w:rPr>
          <w:lang w:val="fr-BE"/>
        </w:rPr>
        <w:t xml:space="preserve"> car il n’a pas encore la</w:t>
      </w:r>
      <w:r w:rsidR="00D900AE">
        <w:rPr>
          <w:lang w:val="fr-BE"/>
        </w:rPr>
        <w:t xml:space="preserve"> maîtrise de ce sujet. </w:t>
      </w:r>
      <w:r>
        <w:rPr>
          <w:lang w:val="fr-BE"/>
        </w:rPr>
        <w:t>Une c</w:t>
      </w:r>
      <w:r w:rsidR="00D900AE">
        <w:rPr>
          <w:lang w:val="fr-BE"/>
        </w:rPr>
        <w:t>ollaboration avec UNIA va permettre d’augmenter les compétences dans ce domaine, notamment d</w:t>
      </w:r>
      <w:r>
        <w:rPr>
          <w:lang w:val="fr-BE"/>
        </w:rPr>
        <w:t>ans</w:t>
      </w:r>
      <w:r w:rsidR="00D900AE">
        <w:rPr>
          <w:lang w:val="fr-BE"/>
        </w:rPr>
        <w:t xml:space="preserve"> les systèmes de contrôle.</w:t>
      </w:r>
      <w:r>
        <w:rPr>
          <w:lang w:val="fr-BE"/>
        </w:rPr>
        <w:t xml:space="preserve"> Des agents contrôleurs devraient apparaître. </w:t>
      </w:r>
      <w:r w:rsidRPr="002E6033">
        <w:rPr>
          <w:i/>
          <w:iCs/>
          <w:lang w:val="fr-BE"/>
        </w:rPr>
        <w:t>Le CSNPH peut jouer un rôle crucial en offrant des recommandations sur les normes de l’AI ACT et en assurant la conformité éthique des outils d’IA.</w:t>
      </w:r>
      <w:r>
        <w:rPr>
          <w:lang w:val="fr-BE"/>
        </w:rPr>
        <w:t xml:space="preserve"> </w:t>
      </w:r>
    </w:p>
    <w:p w14:paraId="2CE54680" w14:textId="77777777" w:rsidR="00447B0E" w:rsidRDefault="00447B0E" w:rsidP="00B6413B">
      <w:pPr>
        <w:spacing w:after="0"/>
        <w:rPr>
          <w:lang w:val="fr-BE"/>
        </w:rPr>
      </w:pPr>
    </w:p>
    <w:p w14:paraId="71128DA7" w14:textId="5CFEF899" w:rsidR="00447B0E" w:rsidRDefault="00447B0E" w:rsidP="00B6413B">
      <w:pPr>
        <w:spacing w:after="0"/>
        <w:rPr>
          <w:lang w:val="fr-BE"/>
        </w:rPr>
      </w:pPr>
      <w:r>
        <w:rPr>
          <w:lang w:val="fr-BE"/>
        </w:rPr>
        <w:t>Avenir ?</w:t>
      </w:r>
    </w:p>
    <w:p w14:paraId="11F46CA1" w14:textId="1C420848" w:rsidR="00447B0E" w:rsidRDefault="00447B0E" w:rsidP="00B6413B">
      <w:pPr>
        <w:spacing w:after="0"/>
        <w:rPr>
          <w:lang w:val="fr-BE"/>
        </w:rPr>
      </w:pPr>
      <w:r>
        <w:rPr>
          <w:lang w:val="fr-BE"/>
        </w:rPr>
        <w:t>On est au début</w:t>
      </w:r>
      <w:r w:rsidR="002E6033">
        <w:rPr>
          <w:lang w:val="fr-BE"/>
        </w:rPr>
        <w:t xml:space="preserve"> de la révolution de l’IA</w:t>
      </w:r>
      <w:r>
        <w:rPr>
          <w:lang w:val="fr-BE"/>
        </w:rPr>
        <w:t xml:space="preserve">. </w:t>
      </w:r>
      <w:r w:rsidR="002E6033">
        <w:rPr>
          <w:lang w:val="fr-BE"/>
        </w:rPr>
        <w:t>Ce s</w:t>
      </w:r>
      <w:r>
        <w:rPr>
          <w:lang w:val="fr-BE"/>
        </w:rPr>
        <w:t xml:space="preserve">era exponentiel. </w:t>
      </w:r>
      <w:r w:rsidR="002E6033">
        <w:rPr>
          <w:lang w:val="fr-BE"/>
        </w:rPr>
        <w:t>Il est essentiel de g</w:t>
      </w:r>
      <w:r>
        <w:rPr>
          <w:lang w:val="fr-BE"/>
        </w:rPr>
        <w:t>arder la main</w:t>
      </w:r>
      <w:r w:rsidR="00FC5421">
        <w:rPr>
          <w:lang w:val="fr-BE"/>
        </w:rPr>
        <w:t>,</w:t>
      </w:r>
      <w:r w:rsidR="00027B6B">
        <w:rPr>
          <w:lang w:val="fr-BE"/>
        </w:rPr>
        <w:t xml:space="preserve"> de</w:t>
      </w:r>
      <w:r>
        <w:rPr>
          <w:lang w:val="fr-BE"/>
        </w:rPr>
        <w:t xml:space="preserve"> </w:t>
      </w:r>
      <w:r w:rsidR="00FC5421">
        <w:rPr>
          <w:lang w:val="fr-BE"/>
        </w:rPr>
        <w:t>p</w:t>
      </w:r>
      <w:r>
        <w:rPr>
          <w:lang w:val="fr-BE"/>
        </w:rPr>
        <w:t xml:space="preserve">ouvoir garantir </w:t>
      </w:r>
      <w:r w:rsidR="00FC5421">
        <w:rPr>
          <w:lang w:val="fr-BE"/>
        </w:rPr>
        <w:t xml:space="preserve">le </w:t>
      </w:r>
      <w:r>
        <w:rPr>
          <w:lang w:val="fr-BE"/>
        </w:rPr>
        <w:t xml:space="preserve">contrôle de </w:t>
      </w:r>
      <w:r w:rsidR="00FC5421">
        <w:rPr>
          <w:lang w:val="fr-BE"/>
        </w:rPr>
        <w:t>l’</w:t>
      </w:r>
      <w:r>
        <w:rPr>
          <w:lang w:val="fr-BE"/>
        </w:rPr>
        <w:t xml:space="preserve">utilisation. </w:t>
      </w:r>
      <w:r w:rsidR="00FC5421">
        <w:rPr>
          <w:lang w:val="fr-BE"/>
        </w:rPr>
        <w:t>L’</w:t>
      </w:r>
      <w:r>
        <w:rPr>
          <w:lang w:val="fr-BE"/>
        </w:rPr>
        <w:t xml:space="preserve">IA est un outil parmi d’autres. </w:t>
      </w:r>
      <w:r w:rsidR="00FC5421">
        <w:rPr>
          <w:lang w:val="fr-BE"/>
        </w:rPr>
        <w:t>Il est nécessaire de</w:t>
      </w:r>
      <w:r>
        <w:rPr>
          <w:lang w:val="fr-BE"/>
        </w:rPr>
        <w:t xml:space="preserve"> maîtriser l’évolution et de l’accompagner</w:t>
      </w:r>
      <w:r w:rsidR="00FC5421">
        <w:rPr>
          <w:lang w:val="fr-BE"/>
        </w:rPr>
        <w:t xml:space="preserve">, </w:t>
      </w:r>
      <w:r w:rsidR="00C8299B">
        <w:rPr>
          <w:lang w:val="fr-BE"/>
        </w:rPr>
        <w:t xml:space="preserve">d’éviter les dérapages éthiques, </w:t>
      </w:r>
      <w:r w:rsidR="00FC5421">
        <w:rPr>
          <w:lang w:val="fr-BE"/>
        </w:rPr>
        <w:t xml:space="preserve">de </w:t>
      </w:r>
      <w:r w:rsidR="00C8299B">
        <w:rPr>
          <w:lang w:val="fr-BE"/>
        </w:rPr>
        <w:t xml:space="preserve">laisser le patient au centre : c’est un défi. </w:t>
      </w:r>
      <w:r w:rsidR="00FC5421">
        <w:rPr>
          <w:lang w:val="fr-BE"/>
        </w:rPr>
        <w:t xml:space="preserve">Car la grande </w:t>
      </w:r>
      <w:r w:rsidR="00C8299B">
        <w:rPr>
          <w:lang w:val="fr-BE"/>
        </w:rPr>
        <w:t xml:space="preserve">régulation européenne </w:t>
      </w:r>
      <w:r w:rsidR="00FC5421">
        <w:rPr>
          <w:lang w:val="fr-BE"/>
        </w:rPr>
        <w:t>crée une</w:t>
      </w:r>
      <w:r w:rsidR="00C8299B">
        <w:rPr>
          <w:lang w:val="fr-BE"/>
        </w:rPr>
        <w:t xml:space="preserve"> charge de travail en constante augmentation. </w:t>
      </w:r>
      <w:r w:rsidR="006C1084">
        <w:rPr>
          <w:lang w:val="fr-BE"/>
        </w:rPr>
        <w:t xml:space="preserve">Les hôpitaux sont démunis par rapport à cette lourdeur. </w:t>
      </w:r>
      <w:r w:rsidR="00FC5421">
        <w:rPr>
          <w:lang w:val="fr-BE"/>
        </w:rPr>
        <w:t>Ils ont b</w:t>
      </w:r>
      <w:r w:rsidR="006C1084">
        <w:rPr>
          <w:lang w:val="fr-BE"/>
        </w:rPr>
        <w:t xml:space="preserve">esoin d’accompagnement par rapport à ces conformités et par rapport aux implémentations de l’IA. </w:t>
      </w:r>
      <w:r w:rsidR="00FC5421">
        <w:rPr>
          <w:lang w:val="fr-BE"/>
        </w:rPr>
        <w:t>Et qu’en est-il des b</w:t>
      </w:r>
      <w:r w:rsidR="006C1084">
        <w:rPr>
          <w:lang w:val="fr-BE"/>
        </w:rPr>
        <w:t xml:space="preserve">udgets ? </w:t>
      </w:r>
    </w:p>
    <w:p w14:paraId="01550E21" w14:textId="77777777" w:rsidR="006C1084" w:rsidRDefault="006C1084" w:rsidP="00B6413B">
      <w:pPr>
        <w:spacing w:after="0"/>
        <w:rPr>
          <w:lang w:val="fr-BE"/>
        </w:rPr>
      </w:pPr>
    </w:p>
    <w:p w14:paraId="289B4EFE" w14:textId="5DC42EA2" w:rsidR="006C1084" w:rsidRDefault="006C1084" w:rsidP="00B6413B">
      <w:pPr>
        <w:spacing w:after="0"/>
        <w:rPr>
          <w:lang w:val="fr-BE"/>
        </w:rPr>
      </w:pPr>
      <w:r>
        <w:rPr>
          <w:lang w:val="fr-BE"/>
        </w:rPr>
        <w:lastRenderedPageBreak/>
        <w:t>GM : Grand merci </w:t>
      </w:r>
      <w:r w:rsidR="00FC5421">
        <w:rPr>
          <w:lang w:val="fr-BE"/>
        </w:rPr>
        <w:t>pour l’exposé et pour avoir pris nos questions au sérieux !</w:t>
      </w:r>
      <w:r>
        <w:rPr>
          <w:lang w:val="fr-BE"/>
        </w:rPr>
        <w:t xml:space="preserve"> </w:t>
      </w:r>
      <w:r w:rsidR="00FC5421">
        <w:rPr>
          <w:lang w:val="fr-BE"/>
        </w:rPr>
        <w:t>Il y a p</w:t>
      </w:r>
      <w:r>
        <w:rPr>
          <w:lang w:val="fr-BE"/>
        </w:rPr>
        <w:t xml:space="preserve">lusieurs enjeux. </w:t>
      </w:r>
      <w:r w:rsidR="00FC5421">
        <w:rPr>
          <w:lang w:val="fr-BE"/>
        </w:rPr>
        <w:t>L’IA est un outil parmi d’autres, dont il ne faut</w:t>
      </w:r>
      <w:r>
        <w:rPr>
          <w:lang w:val="fr-BE"/>
        </w:rPr>
        <w:t xml:space="preserve"> pas </w:t>
      </w:r>
      <w:r w:rsidR="00FC5421">
        <w:rPr>
          <w:lang w:val="fr-BE"/>
        </w:rPr>
        <w:t xml:space="preserve">avoir </w:t>
      </w:r>
      <w:r>
        <w:rPr>
          <w:lang w:val="fr-BE"/>
        </w:rPr>
        <w:t xml:space="preserve">peur. Mais </w:t>
      </w:r>
      <w:r w:rsidR="00FC5421">
        <w:rPr>
          <w:lang w:val="fr-BE"/>
        </w:rPr>
        <w:t xml:space="preserve">il existe un </w:t>
      </w:r>
      <w:r>
        <w:rPr>
          <w:lang w:val="fr-BE"/>
        </w:rPr>
        <w:t xml:space="preserve">besoin </w:t>
      </w:r>
      <w:r w:rsidR="00FC5421">
        <w:rPr>
          <w:lang w:val="fr-BE"/>
        </w:rPr>
        <w:t xml:space="preserve">de </w:t>
      </w:r>
      <w:r>
        <w:rPr>
          <w:lang w:val="fr-BE"/>
        </w:rPr>
        <w:t xml:space="preserve">limites. </w:t>
      </w:r>
      <w:r w:rsidR="00FC5421">
        <w:rPr>
          <w:lang w:val="fr-BE"/>
        </w:rPr>
        <w:t>Il est important de v</w:t>
      </w:r>
      <w:r>
        <w:rPr>
          <w:lang w:val="fr-BE"/>
        </w:rPr>
        <w:t xml:space="preserve">oir les faiblesses comme des défis. Tous les hôpitaux </w:t>
      </w:r>
      <w:r w:rsidR="00FC5421">
        <w:rPr>
          <w:lang w:val="fr-BE"/>
        </w:rPr>
        <w:t xml:space="preserve">ne sont </w:t>
      </w:r>
      <w:r>
        <w:rPr>
          <w:lang w:val="fr-BE"/>
        </w:rPr>
        <w:t xml:space="preserve">pas au même niveau. </w:t>
      </w:r>
      <w:r w:rsidR="00FC5421">
        <w:rPr>
          <w:lang w:val="fr-BE"/>
        </w:rPr>
        <w:t>Il y a également b</w:t>
      </w:r>
      <w:r>
        <w:rPr>
          <w:lang w:val="fr-BE"/>
        </w:rPr>
        <w:t xml:space="preserve">esoin d’un organe de contrôle. </w:t>
      </w:r>
      <w:r w:rsidR="00FC5421">
        <w:rPr>
          <w:lang w:val="fr-BE"/>
        </w:rPr>
        <w:t>Quelle sera l’i</w:t>
      </w:r>
      <w:r>
        <w:rPr>
          <w:lang w:val="fr-BE"/>
        </w:rPr>
        <w:t xml:space="preserve">mplication des DPO dans </w:t>
      </w:r>
      <w:r w:rsidR="00FC5421">
        <w:rPr>
          <w:lang w:val="fr-BE"/>
        </w:rPr>
        <w:t xml:space="preserve">les </w:t>
      </w:r>
      <w:r>
        <w:rPr>
          <w:lang w:val="fr-BE"/>
        </w:rPr>
        <w:t>organes de contrôle</w:t>
      </w:r>
      <w:r w:rsidR="00FC5421">
        <w:rPr>
          <w:lang w:val="fr-BE"/>
        </w:rPr>
        <w:t xml:space="preserve"> à venir</w:t>
      </w:r>
      <w:r>
        <w:rPr>
          <w:lang w:val="fr-BE"/>
        </w:rPr>
        <w:t xml:space="preserve"> ? </w:t>
      </w:r>
      <w:r w:rsidR="00FC5421">
        <w:rPr>
          <w:lang w:val="fr-BE"/>
        </w:rPr>
        <w:t>Il y a aussi un b</w:t>
      </w:r>
      <w:r>
        <w:rPr>
          <w:lang w:val="fr-BE"/>
        </w:rPr>
        <w:t>esoin d’accompagnement et de financement. En</w:t>
      </w:r>
      <w:r w:rsidR="00FC5421">
        <w:rPr>
          <w:lang w:val="fr-BE"/>
        </w:rPr>
        <w:t>fin, reste l’en</w:t>
      </w:r>
      <w:r>
        <w:rPr>
          <w:lang w:val="fr-BE"/>
        </w:rPr>
        <w:t xml:space="preserve">jeu des ventes éventuelles de données. </w:t>
      </w:r>
      <w:r w:rsidR="00FC5421">
        <w:rPr>
          <w:lang w:val="fr-BE"/>
        </w:rPr>
        <w:t>C’est n</w:t>
      </w:r>
      <w:r>
        <w:rPr>
          <w:lang w:val="fr-BE"/>
        </w:rPr>
        <w:t>ormalement interdit</w:t>
      </w:r>
      <w:r w:rsidR="00FC5421">
        <w:rPr>
          <w:lang w:val="fr-BE"/>
        </w:rPr>
        <w:t xml:space="preserve"> mais le Prof. </w:t>
      </w:r>
      <w:r>
        <w:rPr>
          <w:lang w:val="fr-BE"/>
        </w:rPr>
        <w:t>G. Briganti </w:t>
      </w:r>
      <w:r w:rsidR="00FC5421">
        <w:rPr>
          <w:lang w:val="fr-BE"/>
        </w:rPr>
        <w:t xml:space="preserve">estime que le </w:t>
      </w:r>
      <w:r>
        <w:rPr>
          <w:lang w:val="fr-BE"/>
        </w:rPr>
        <w:t xml:space="preserve">risque </w:t>
      </w:r>
      <w:r w:rsidR="00FC5421">
        <w:rPr>
          <w:lang w:val="fr-BE"/>
        </w:rPr>
        <w:t>existe.</w:t>
      </w:r>
      <w:r>
        <w:rPr>
          <w:lang w:val="fr-BE"/>
        </w:rPr>
        <w:t xml:space="preserve"> </w:t>
      </w:r>
    </w:p>
    <w:p w14:paraId="47B2CBA1" w14:textId="77777777" w:rsidR="006C1084" w:rsidRDefault="006C1084" w:rsidP="00B6413B">
      <w:pPr>
        <w:spacing w:after="0"/>
        <w:rPr>
          <w:lang w:val="fr-BE"/>
        </w:rPr>
      </w:pPr>
    </w:p>
    <w:p w14:paraId="55E4AFC5" w14:textId="43953992" w:rsidR="006C1084" w:rsidRDefault="006C1084" w:rsidP="00B6413B">
      <w:pPr>
        <w:spacing w:after="0"/>
        <w:rPr>
          <w:lang w:val="fr-BE"/>
        </w:rPr>
      </w:pPr>
      <w:r>
        <w:rPr>
          <w:lang w:val="fr-BE"/>
        </w:rPr>
        <w:t xml:space="preserve">PJV : </w:t>
      </w:r>
      <w:r w:rsidR="00A87097">
        <w:rPr>
          <w:lang w:val="fr-BE"/>
        </w:rPr>
        <w:t>Certaines é</w:t>
      </w:r>
      <w:r>
        <w:rPr>
          <w:lang w:val="fr-BE"/>
        </w:rPr>
        <w:t xml:space="preserve">tudes cliniques </w:t>
      </w:r>
      <w:r w:rsidR="00A87097">
        <w:rPr>
          <w:lang w:val="fr-BE"/>
        </w:rPr>
        <w:t xml:space="preserve">sont </w:t>
      </w:r>
      <w:r>
        <w:rPr>
          <w:lang w:val="fr-BE"/>
        </w:rPr>
        <w:t xml:space="preserve">financées par </w:t>
      </w:r>
      <w:r w:rsidR="00A87097">
        <w:rPr>
          <w:lang w:val="fr-BE"/>
        </w:rPr>
        <w:t xml:space="preserve">des </w:t>
      </w:r>
      <w:r>
        <w:rPr>
          <w:lang w:val="fr-BE"/>
        </w:rPr>
        <w:t xml:space="preserve">sociétés pharmaceutiques. Pour rémunérer </w:t>
      </w:r>
      <w:r w:rsidR="00027B6B">
        <w:rPr>
          <w:lang w:val="fr-BE"/>
        </w:rPr>
        <w:t xml:space="preserve">les </w:t>
      </w:r>
      <w:r>
        <w:rPr>
          <w:lang w:val="fr-BE"/>
        </w:rPr>
        <w:t>personnes qui y travaillent, les soc</w:t>
      </w:r>
      <w:r w:rsidR="00A87097">
        <w:rPr>
          <w:lang w:val="fr-BE"/>
        </w:rPr>
        <w:t>iétés</w:t>
      </w:r>
      <w:r>
        <w:rPr>
          <w:lang w:val="fr-BE"/>
        </w:rPr>
        <w:t xml:space="preserve"> pharmaceutiques bénéficient de retours avec </w:t>
      </w:r>
      <w:r w:rsidR="00027B6B">
        <w:rPr>
          <w:lang w:val="fr-BE"/>
        </w:rPr>
        <w:t xml:space="preserve">des </w:t>
      </w:r>
      <w:r>
        <w:rPr>
          <w:lang w:val="fr-BE"/>
        </w:rPr>
        <w:t xml:space="preserve">données de santé.  </w:t>
      </w:r>
      <w:r w:rsidR="00A87097">
        <w:rPr>
          <w:lang w:val="fr-BE"/>
        </w:rPr>
        <w:t>Le c</w:t>
      </w:r>
      <w:r>
        <w:rPr>
          <w:lang w:val="fr-BE"/>
        </w:rPr>
        <w:t xml:space="preserve">adre </w:t>
      </w:r>
      <w:r w:rsidR="00A87097">
        <w:rPr>
          <w:lang w:val="fr-BE"/>
        </w:rPr>
        <w:t xml:space="preserve">est </w:t>
      </w:r>
      <w:r>
        <w:rPr>
          <w:lang w:val="fr-BE"/>
        </w:rPr>
        <w:t>réglementé. A</w:t>
      </w:r>
      <w:r w:rsidR="00A87097">
        <w:rPr>
          <w:lang w:val="fr-BE"/>
        </w:rPr>
        <w:t>vec l’a</w:t>
      </w:r>
      <w:r>
        <w:rPr>
          <w:lang w:val="fr-BE"/>
        </w:rPr>
        <w:t xml:space="preserve">rrivée des agences de santé </w:t>
      </w:r>
      <w:r w:rsidR="00A87097">
        <w:rPr>
          <w:lang w:val="fr-BE"/>
        </w:rPr>
        <w:t>et les</w:t>
      </w:r>
      <w:r>
        <w:rPr>
          <w:lang w:val="fr-BE"/>
        </w:rPr>
        <w:t xml:space="preserve"> courants de données de santé européens, oui la question </w:t>
      </w:r>
      <w:r w:rsidR="00A87097">
        <w:rPr>
          <w:lang w:val="fr-BE"/>
        </w:rPr>
        <w:t xml:space="preserve">va se poser </w:t>
      </w:r>
      <w:r>
        <w:rPr>
          <w:lang w:val="fr-BE"/>
        </w:rPr>
        <w:t xml:space="preserve">d’une éventuelle commercialisation des données. </w:t>
      </w:r>
      <w:r w:rsidR="00A87097">
        <w:rPr>
          <w:lang w:val="fr-BE"/>
        </w:rPr>
        <w:t>Le b</w:t>
      </w:r>
      <w:r>
        <w:rPr>
          <w:lang w:val="fr-BE"/>
        </w:rPr>
        <w:t xml:space="preserve">ut </w:t>
      </w:r>
      <w:r w:rsidR="00A87097">
        <w:rPr>
          <w:lang w:val="fr-BE"/>
        </w:rPr>
        <w:t xml:space="preserve">est </w:t>
      </w:r>
      <w:r w:rsidR="00027B6B">
        <w:rPr>
          <w:lang w:val="fr-BE"/>
        </w:rPr>
        <w:t xml:space="preserve">ici </w:t>
      </w:r>
      <w:r w:rsidR="00A87097">
        <w:rPr>
          <w:lang w:val="fr-BE"/>
        </w:rPr>
        <w:t>d’</w:t>
      </w:r>
      <w:r>
        <w:rPr>
          <w:lang w:val="fr-BE"/>
        </w:rPr>
        <w:t xml:space="preserve">améliorer la santé publique, </w:t>
      </w:r>
      <w:r w:rsidR="00A87097">
        <w:rPr>
          <w:lang w:val="fr-BE"/>
        </w:rPr>
        <w:t>l’</w:t>
      </w:r>
      <w:r>
        <w:rPr>
          <w:lang w:val="fr-BE"/>
        </w:rPr>
        <w:t xml:space="preserve">accès à des médicaments mis sur le marché. </w:t>
      </w:r>
      <w:r w:rsidR="00A87097">
        <w:rPr>
          <w:lang w:val="fr-BE"/>
        </w:rPr>
        <w:t>Il n’y a p</w:t>
      </w:r>
      <w:r>
        <w:rPr>
          <w:lang w:val="fr-BE"/>
        </w:rPr>
        <w:t>as de but lucratif d</w:t>
      </w:r>
      <w:r w:rsidR="00A87097">
        <w:rPr>
          <w:lang w:val="fr-BE"/>
        </w:rPr>
        <w:t>ans le chef des</w:t>
      </w:r>
      <w:r>
        <w:rPr>
          <w:lang w:val="fr-BE"/>
        </w:rPr>
        <w:t xml:space="preserve"> directions hospitalières. </w:t>
      </w:r>
      <w:r w:rsidR="00827B2D">
        <w:rPr>
          <w:lang w:val="fr-BE"/>
        </w:rPr>
        <w:t>Mais c</w:t>
      </w:r>
      <w:r w:rsidR="0061026E">
        <w:rPr>
          <w:lang w:val="fr-BE"/>
        </w:rPr>
        <w:t xml:space="preserve">omment financer </w:t>
      </w:r>
      <w:r w:rsidR="00A87097">
        <w:rPr>
          <w:lang w:val="fr-BE"/>
        </w:rPr>
        <w:t>la</w:t>
      </w:r>
      <w:r w:rsidR="0061026E">
        <w:rPr>
          <w:lang w:val="fr-BE"/>
        </w:rPr>
        <w:t xml:space="preserve"> mise à disposition</w:t>
      </w:r>
      <w:r w:rsidR="00A87097">
        <w:rPr>
          <w:lang w:val="fr-BE"/>
        </w:rPr>
        <w:t xml:space="preserve"> et l’</w:t>
      </w:r>
      <w:r w:rsidR="0061026E">
        <w:rPr>
          <w:lang w:val="fr-BE"/>
        </w:rPr>
        <w:t>anonymisation des données </w:t>
      </w:r>
      <w:r w:rsidR="00827B2D">
        <w:rPr>
          <w:lang w:val="fr-BE"/>
        </w:rPr>
        <w:t>tout en</w:t>
      </w:r>
      <w:r w:rsidR="00CC592D">
        <w:rPr>
          <w:lang w:val="fr-BE"/>
        </w:rPr>
        <w:t xml:space="preserve"> laissant au patient le droit de consentir ou pas</w:t>
      </w:r>
      <w:r w:rsidR="00827B2D">
        <w:rPr>
          <w:lang w:val="fr-BE"/>
        </w:rPr>
        <w:t> ?</w:t>
      </w:r>
      <w:r w:rsidR="00CC592D">
        <w:rPr>
          <w:lang w:val="fr-BE"/>
        </w:rPr>
        <w:t xml:space="preserve"> </w:t>
      </w:r>
      <w:r w:rsidR="00827B2D">
        <w:rPr>
          <w:lang w:val="fr-BE"/>
        </w:rPr>
        <w:t>Il est d</w:t>
      </w:r>
      <w:r w:rsidR="00CC592D">
        <w:rPr>
          <w:lang w:val="fr-BE"/>
        </w:rPr>
        <w:t xml:space="preserve">ifficile d’imaginer ce qui va venir. </w:t>
      </w:r>
      <w:r w:rsidR="00827B2D">
        <w:rPr>
          <w:lang w:val="fr-BE"/>
        </w:rPr>
        <w:t>En tout état de cause, une c</w:t>
      </w:r>
      <w:r w:rsidR="00CC592D">
        <w:rPr>
          <w:lang w:val="fr-BE"/>
        </w:rPr>
        <w:t>ollaboration entre hôpitaux et instances nationales</w:t>
      </w:r>
      <w:r w:rsidR="00827B2D">
        <w:rPr>
          <w:lang w:val="fr-BE"/>
        </w:rPr>
        <w:t xml:space="preserve"> est nécessaire.</w:t>
      </w:r>
    </w:p>
    <w:p w14:paraId="1373405A" w14:textId="77777777" w:rsidR="00C8299B" w:rsidRDefault="00C8299B" w:rsidP="00B6413B">
      <w:pPr>
        <w:spacing w:after="0"/>
        <w:rPr>
          <w:lang w:val="fr-BE"/>
        </w:rPr>
      </w:pPr>
    </w:p>
    <w:p w14:paraId="78DD0E15" w14:textId="33B60514" w:rsidR="00493E43" w:rsidRDefault="00827B2D" w:rsidP="00B6413B">
      <w:pPr>
        <w:spacing w:after="0"/>
        <w:rPr>
          <w:lang w:val="fr-BE"/>
        </w:rPr>
      </w:pPr>
      <w:r>
        <w:rPr>
          <w:lang w:val="fr-BE"/>
        </w:rPr>
        <w:t xml:space="preserve">PJV envoie au GT son </w:t>
      </w:r>
      <w:r w:rsidR="00493E43">
        <w:rPr>
          <w:lang w:val="fr-BE"/>
        </w:rPr>
        <w:t>PPT </w:t>
      </w:r>
      <w:r>
        <w:rPr>
          <w:lang w:val="fr-BE"/>
        </w:rPr>
        <w:t>et est d</w:t>
      </w:r>
      <w:r w:rsidR="00493E43">
        <w:rPr>
          <w:lang w:val="fr-BE"/>
        </w:rPr>
        <w:t>emande</w:t>
      </w:r>
      <w:r>
        <w:rPr>
          <w:lang w:val="fr-BE"/>
        </w:rPr>
        <w:t>ur</w:t>
      </w:r>
      <w:r w:rsidR="00493E43">
        <w:rPr>
          <w:lang w:val="fr-BE"/>
        </w:rPr>
        <w:t xml:space="preserve"> d’échanges successifs </w:t>
      </w:r>
      <w:r>
        <w:rPr>
          <w:lang w:val="fr-BE"/>
        </w:rPr>
        <w:t>pour un partage</w:t>
      </w:r>
      <w:r w:rsidR="00493E43">
        <w:rPr>
          <w:lang w:val="fr-BE"/>
        </w:rPr>
        <w:t xml:space="preserve"> de connaissances. </w:t>
      </w:r>
    </w:p>
    <w:p w14:paraId="73AD6B8F" w14:textId="77777777" w:rsidR="00C8299B" w:rsidRDefault="00C8299B" w:rsidP="00B6413B">
      <w:pPr>
        <w:spacing w:after="0"/>
        <w:rPr>
          <w:lang w:val="fr-BE"/>
        </w:rPr>
      </w:pPr>
    </w:p>
    <w:p w14:paraId="71002781" w14:textId="77777777" w:rsidR="00D900AE" w:rsidRPr="00D900AE" w:rsidRDefault="00D900AE" w:rsidP="00B6413B">
      <w:pPr>
        <w:spacing w:after="0"/>
        <w:rPr>
          <w:lang w:val="fr-BE"/>
        </w:rPr>
      </w:pPr>
    </w:p>
    <w:p w14:paraId="47CA6F8A" w14:textId="77777777" w:rsidR="00C41A96" w:rsidRPr="00D900AE" w:rsidRDefault="00C41A96" w:rsidP="00B6413B">
      <w:pPr>
        <w:spacing w:after="0"/>
        <w:rPr>
          <w:lang w:val="fr-BE"/>
        </w:rPr>
      </w:pPr>
    </w:p>
    <w:sectPr w:rsidR="00C41A96" w:rsidRPr="00D90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651A"/>
    <w:multiLevelType w:val="hybridMultilevel"/>
    <w:tmpl w:val="C220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95B"/>
    <w:multiLevelType w:val="hybridMultilevel"/>
    <w:tmpl w:val="6A34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71047"/>
    <w:multiLevelType w:val="hybridMultilevel"/>
    <w:tmpl w:val="0D4A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41B6A"/>
    <w:multiLevelType w:val="hybridMultilevel"/>
    <w:tmpl w:val="AD181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1633C"/>
    <w:multiLevelType w:val="hybridMultilevel"/>
    <w:tmpl w:val="860C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332893">
    <w:abstractNumId w:val="1"/>
  </w:num>
  <w:num w:numId="2" w16cid:durableId="1057820102">
    <w:abstractNumId w:val="0"/>
  </w:num>
  <w:num w:numId="3" w16cid:durableId="2063745494">
    <w:abstractNumId w:val="4"/>
  </w:num>
  <w:num w:numId="4" w16cid:durableId="1538591582">
    <w:abstractNumId w:val="3"/>
  </w:num>
  <w:num w:numId="5" w16cid:durableId="68020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79"/>
    <w:rsid w:val="00027B6B"/>
    <w:rsid w:val="00044A3C"/>
    <w:rsid w:val="000A194E"/>
    <w:rsid w:val="000D53BA"/>
    <w:rsid w:val="00137887"/>
    <w:rsid w:val="00173975"/>
    <w:rsid w:val="001D7844"/>
    <w:rsid w:val="002551CD"/>
    <w:rsid w:val="0025608B"/>
    <w:rsid w:val="002E6033"/>
    <w:rsid w:val="002E7AAA"/>
    <w:rsid w:val="002F3B72"/>
    <w:rsid w:val="00301409"/>
    <w:rsid w:val="00331AFE"/>
    <w:rsid w:val="00353E02"/>
    <w:rsid w:val="00367583"/>
    <w:rsid w:val="00396CD6"/>
    <w:rsid w:val="003F79DF"/>
    <w:rsid w:val="00402521"/>
    <w:rsid w:val="004312FC"/>
    <w:rsid w:val="00447B0E"/>
    <w:rsid w:val="00476F79"/>
    <w:rsid w:val="00493E43"/>
    <w:rsid w:val="004963FA"/>
    <w:rsid w:val="004D0ED2"/>
    <w:rsid w:val="004D58C3"/>
    <w:rsid w:val="00543266"/>
    <w:rsid w:val="00544E6F"/>
    <w:rsid w:val="0060049C"/>
    <w:rsid w:val="0061026E"/>
    <w:rsid w:val="00654535"/>
    <w:rsid w:val="006938A3"/>
    <w:rsid w:val="006C1084"/>
    <w:rsid w:val="007B6617"/>
    <w:rsid w:val="00827B2D"/>
    <w:rsid w:val="00864A27"/>
    <w:rsid w:val="008B16A7"/>
    <w:rsid w:val="00926CA6"/>
    <w:rsid w:val="00963126"/>
    <w:rsid w:val="009B6BB9"/>
    <w:rsid w:val="009E14AB"/>
    <w:rsid w:val="00A023E3"/>
    <w:rsid w:val="00A3390D"/>
    <w:rsid w:val="00A4503A"/>
    <w:rsid w:val="00A87097"/>
    <w:rsid w:val="00A8771F"/>
    <w:rsid w:val="00AC09C5"/>
    <w:rsid w:val="00AC3B0D"/>
    <w:rsid w:val="00AC7CDA"/>
    <w:rsid w:val="00AE2EB3"/>
    <w:rsid w:val="00B6413B"/>
    <w:rsid w:val="00BB6057"/>
    <w:rsid w:val="00C31EE7"/>
    <w:rsid w:val="00C41A96"/>
    <w:rsid w:val="00C8299B"/>
    <w:rsid w:val="00CC592D"/>
    <w:rsid w:val="00D526F8"/>
    <w:rsid w:val="00D60E59"/>
    <w:rsid w:val="00D900AE"/>
    <w:rsid w:val="00E21B98"/>
    <w:rsid w:val="00E34BF9"/>
    <w:rsid w:val="00E40819"/>
    <w:rsid w:val="00E573B9"/>
    <w:rsid w:val="00E7233E"/>
    <w:rsid w:val="00E73648"/>
    <w:rsid w:val="00EE0767"/>
    <w:rsid w:val="00F1434C"/>
    <w:rsid w:val="00F51701"/>
    <w:rsid w:val="00FA007E"/>
    <w:rsid w:val="00F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33C"/>
  <w15:chartTrackingRefBased/>
  <w15:docId w15:val="{B5FD5E2F-4D87-4780-B7E7-C54AFDF0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521"/>
    <w:pPr>
      <w:spacing w:after="360" w:line="36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476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6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6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6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6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6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6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6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M2">
    <w:name w:val="Style M2"/>
    <w:basedOn w:val="Normal"/>
    <w:link w:val="StyleM2Car"/>
    <w:autoRedefine/>
    <w:qFormat/>
    <w:rsid w:val="00402521"/>
    <w:pPr>
      <w:spacing w:before="160" w:line="240" w:lineRule="auto"/>
      <w:jc w:val="center"/>
    </w:pPr>
    <w:rPr>
      <w:b/>
      <w:bCs/>
      <w:sz w:val="28"/>
      <w:szCs w:val="28"/>
      <w:lang w:val="fr-BE"/>
    </w:rPr>
  </w:style>
  <w:style w:type="character" w:customStyle="1" w:styleId="StyleM2Car">
    <w:name w:val="Style M2 Car"/>
    <w:basedOn w:val="Policepardfaut"/>
    <w:link w:val="StyleM2"/>
    <w:rsid w:val="00402521"/>
    <w:rPr>
      <w:b/>
      <w:bCs/>
      <w:sz w:val="28"/>
      <w:szCs w:val="28"/>
      <w:lang w:val="fr-BE"/>
    </w:rPr>
  </w:style>
  <w:style w:type="paragraph" w:customStyle="1" w:styleId="StyleM3">
    <w:name w:val="Style M3"/>
    <w:basedOn w:val="Normal"/>
    <w:link w:val="StyleM3Car"/>
    <w:autoRedefine/>
    <w:qFormat/>
    <w:rsid w:val="00402521"/>
    <w:pPr>
      <w:spacing w:before="360" w:after="120" w:line="240" w:lineRule="auto"/>
    </w:pPr>
    <w:rPr>
      <w:i/>
      <w:iCs/>
      <w:lang w:val="fr-BE"/>
    </w:rPr>
  </w:style>
  <w:style w:type="character" w:customStyle="1" w:styleId="StyleM3Car">
    <w:name w:val="Style M3 Car"/>
    <w:basedOn w:val="Policepardfaut"/>
    <w:link w:val="StyleM3"/>
    <w:rsid w:val="00402521"/>
    <w:rPr>
      <w:i/>
      <w:iCs/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476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6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6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6F7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6F7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76F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6F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6F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6F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6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6F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6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6F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6F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6F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6F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6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6F7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6F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Dossin Muriel</dc:creator>
  <cp:keywords/>
  <dc:description/>
  <cp:lastModifiedBy>Dossin Muriel</cp:lastModifiedBy>
  <cp:revision>48</cp:revision>
  <dcterms:created xsi:type="dcterms:W3CDTF">2025-05-19T07:00:00Z</dcterms:created>
  <dcterms:modified xsi:type="dcterms:W3CDTF">2025-05-21T13:52:00Z</dcterms:modified>
</cp:coreProperties>
</file>